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61" w:rsidRPr="001D5858" w:rsidRDefault="00447961" w:rsidP="00447961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-180975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961" w:rsidRDefault="00447961" w:rsidP="00447961">
      <w:pPr>
        <w:pStyle w:val="a5"/>
        <w:jc w:val="center"/>
        <w:rPr>
          <w:sz w:val="28"/>
          <w:szCs w:val="28"/>
        </w:rPr>
      </w:pPr>
    </w:p>
    <w:p w:rsidR="00447961" w:rsidRDefault="00447961" w:rsidP="00447961">
      <w:pPr>
        <w:pStyle w:val="a5"/>
        <w:jc w:val="center"/>
        <w:rPr>
          <w:sz w:val="28"/>
          <w:szCs w:val="28"/>
        </w:rPr>
      </w:pPr>
    </w:p>
    <w:p w:rsidR="00447961" w:rsidRPr="00A21523" w:rsidRDefault="00447961" w:rsidP="00447961">
      <w:pPr>
        <w:pStyle w:val="a5"/>
        <w:jc w:val="center"/>
        <w:rPr>
          <w:sz w:val="28"/>
          <w:szCs w:val="28"/>
        </w:rPr>
      </w:pPr>
      <w:r w:rsidRPr="00A21523">
        <w:rPr>
          <w:sz w:val="28"/>
          <w:szCs w:val="28"/>
        </w:rPr>
        <w:t>РЕСПУБЛИКА КРЫМ</w:t>
      </w:r>
    </w:p>
    <w:p w:rsidR="00447961" w:rsidRPr="00A50775" w:rsidRDefault="00447961" w:rsidP="00447961">
      <w:pPr>
        <w:pStyle w:val="a5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БЕЛОГОРСКИЙ РАЙОН</w:t>
      </w:r>
    </w:p>
    <w:p w:rsidR="00447961" w:rsidRPr="00A50775" w:rsidRDefault="00447961" w:rsidP="00447961">
      <w:pPr>
        <w:pStyle w:val="a5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Администрация Криничненского сельского поселения</w:t>
      </w:r>
    </w:p>
    <w:p w:rsidR="00447961" w:rsidRPr="00A21523" w:rsidRDefault="00447961" w:rsidP="00447961">
      <w:pPr>
        <w:pStyle w:val="a5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Глава администрации Криничненского сельского</w:t>
      </w:r>
      <w:r w:rsidRPr="00F01FBC">
        <w:t xml:space="preserve"> </w:t>
      </w:r>
      <w:r w:rsidRPr="00F01FBC">
        <w:rPr>
          <w:sz w:val="28"/>
          <w:szCs w:val="28"/>
        </w:rPr>
        <w:t>поселения</w:t>
      </w:r>
      <w:r w:rsidRPr="00A50775">
        <w:rPr>
          <w:sz w:val="28"/>
          <w:szCs w:val="28"/>
        </w:rPr>
        <w:t xml:space="preserve"> </w:t>
      </w:r>
    </w:p>
    <w:p w:rsidR="00447961" w:rsidRPr="00A21523" w:rsidRDefault="00447961" w:rsidP="00447961">
      <w:pPr>
        <w:pStyle w:val="a5"/>
        <w:jc w:val="center"/>
        <w:rPr>
          <w:sz w:val="24"/>
          <w:szCs w:val="24"/>
        </w:rPr>
      </w:pPr>
    </w:p>
    <w:p w:rsidR="00447961" w:rsidRPr="00A21523" w:rsidRDefault="00447961" w:rsidP="00447961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47961" w:rsidRPr="00A21523" w:rsidRDefault="00447961" w:rsidP="00447961">
      <w:pPr>
        <w:pStyle w:val="a5"/>
        <w:rPr>
          <w:sz w:val="28"/>
          <w:szCs w:val="28"/>
        </w:rPr>
      </w:pPr>
    </w:p>
    <w:p w:rsidR="00447961" w:rsidRPr="00624882" w:rsidRDefault="00233BBA" w:rsidP="00447961">
      <w:pPr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18 февраля </w:t>
      </w:r>
      <w:r w:rsidR="00447961" w:rsidRPr="00624882">
        <w:rPr>
          <w:sz w:val="28"/>
          <w:szCs w:val="28"/>
          <w:lang w:val="ru-RU" w:eastAsia="ar-SA"/>
        </w:rPr>
        <w:t>20</w:t>
      </w:r>
      <w:r w:rsidR="00447961">
        <w:rPr>
          <w:sz w:val="28"/>
          <w:szCs w:val="28"/>
          <w:lang w:val="ru-RU" w:eastAsia="ar-SA"/>
        </w:rPr>
        <w:t>20</w:t>
      </w:r>
      <w:r w:rsidR="00447961" w:rsidRPr="00624882">
        <w:rPr>
          <w:sz w:val="28"/>
          <w:szCs w:val="28"/>
          <w:lang w:val="ru-RU" w:eastAsia="ar-SA"/>
        </w:rPr>
        <w:t xml:space="preserve"> года</w:t>
      </w:r>
      <w:r w:rsidR="00447961" w:rsidRPr="00624882"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ab/>
        <w:t xml:space="preserve">       </w:t>
      </w:r>
      <w:r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>с. Криничное</w:t>
      </w:r>
      <w:r w:rsidR="00447961" w:rsidRPr="00624882"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ab/>
      </w:r>
      <w:r w:rsidR="00447961" w:rsidRPr="00624882">
        <w:rPr>
          <w:sz w:val="28"/>
          <w:szCs w:val="28"/>
          <w:lang w:val="ru-RU" w:eastAsia="ar-SA"/>
        </w:rPr>
        <w:tab/>
        <w:t xml:space="preserve">№ </w:t>
      </w:r>
      <w:r>
        <w:rPr>
          <w:sz w:val="28"/>
          <w:szCs w:val="28"/>
          <w:lang w:val="ru-RU" w:eastAsia="ar-SA"/>
        </w:rPr>
        <w:t>37</w:t>
      </w:r>
    </w:p>
    <w:p w:rsidR="00451536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rFonts w:cs="Times New Roman"/>
          <w:lang w:val="ru-RU" w:eastAsia="ru-RU"/>
        </w:rPr>
      </w:pPr>
    </w:p>
    <w:p w:rsidR="00451536" w:rsidRPr="00785C43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i/>
          <w:sz w:val="28"/>
          <w:szCs w:val="28"/>
          <w:lang w:val="ru-RU"/>
        </w:rPr>
      </w:pPr>
      <w:r w:rsidRPr="00785C43">
        <w:rPr>
          <w:i/>
          <w:sz w:val="28"/>
          <w:szCs w:val="28"/>
          <w:lang w:val="ru-RU"/>
        </w:rPr>
        <w:t xml:space="preserve">Об автоматизации закупок малого объема </w:t>
      </w:r>
    </w:p>
    <w:p w:rsidR="00451536" w:rsidRPr="00DA69A0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lang w:val="ru-RU"/>
        </w:rPr>
      </w:pPr>
    </w:p>
    <w:p w:rsidR="00451536" w:rsidRPr="00DA69A0" w:rsidRDefault="00451536" w:rsidP="003A1765">
      <w:pPr>
        <w:pStyle w:val="Standard"/>
        <w:tabs>
          <w:tab w:val="left" w:pos="4500"/>
        </w:tabs>
        <w:suppressAutoHyphens w:val="0"/>
        <w:ind w:right="-6"/>
        <w:rPr>
          <w:lang w:val="ru-RU"/>
        </w:rPr>
      </w:pPr>
    </w:p>
    <w:p w:rsidR="00491CDF" w:rsidRDefault="00172E7F" w:rsidP="00172E7F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proofErr w:type="gramStart"/>
      <w:r w:rsidRPr="00172E7F">
        <w:rPr>
          <w:sz w:val="28"/>
          <w:szCs w:val="28"/>
          <w:lang w:val="ru-RU"/>
        </w:rPr>
        <w:t>В соответствии с Гражданским кодексом Российской Федерации,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Постановлением Совета министров</w:t>
      </w:r>
      <w:proofErr w:type="gramEnd"/>
      <w:r w:rsidRPr="00172E7F">
        <w:rPr>
          <w:sz w:val="28"/>
          <w:szCs w:val="28"/>
          <w:lang w:val="ru-RU"/>
        </w:rPr>
        <w:t xml:space="preserve"> </w:t>
      </w:r>
      <w:proofErr w:type="gramStart"/>
      <w:r w:rsidRPr="00172E7F">
        <w:rPr>
          <w:sz w:val="28"/>
          <w:szCs w:val="28"/>
          <w:lang w:val="ru-RU"/>
        </w:rPr>
        <w:t>Республики Крым от 30.01.2019 г. № 58</w:t>
      </w:r>
      <w:r>
        <w:rPr>
          <w:sz w:val="28"/>
          <w:szCs w:val="28"/>
          <w:lang w:val="ru-RU"/>
        </w:rPr>
        <w:t xml:space="preserve"> </w:t>
      </w:r>
      <w:r w:rsidRPr="00172E7F">
        <w:rPr>
          <w:sz w:val="28"/>
          <w:szCs w:val="28"/>
          <w:lang w:val="ru-RU"/>
        </w:rPr>
        <w:t>«Об автоматизации закупок малого объема и признании утратившим силу постановления Совета министров Республики Крым от 28 марта 2018 года № 143», Поручением Председателя Совета министров Республики Крым от 11.11.2019 № 1/01-06/7536, в целях повышения эффективности и обеспечения учета закупок товаров, работ, услуг, осуществляемых в случаях, установленных пунктами 4 и 5 части 1 статьи 93</w:t>
      </w:r>
      <w:proofErr w:type="gramEnd"/>
      <w:r w:rsidRPr="00172E7F">
        <w:rPr>
          <w:sz w:val="28"/>
          <w:szCs w:val="28"/>
          <w:lang w:val="ru-RU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51536" w:rsidRPr="00447961">
        <w:rPr>
          <w:sz w:val="28"/>
          <w:szCs w:val="28"/>
          <w:lang w:val="ru-RU"/>
        </w:rPr>
        <w:t xml:space="preserve">, </w:t>
      </w:r>
      <w:r w:rsidRPr="00172E7F">
        <w:rPr>
          <w:sz w:val="28"/>
          <w:szCs w:val="28"/>
          <w:lang w:val="ru-RU"/>
        </w:rPr>
        <w:t xml:space="preserve">руководствуясь Уставом </w:t>
      </w:r>
      <w:r>
        <w:rPr>
          <w:sz w:val="28"/>
          <w:szCs w:val="28"/>
          <w:lang w:val="ru-RU"/>
        </w:rPr>
        <w:t xml:space="preserve">муниципального образования Криничненское сельское поселение </w:t>
      </w:r>
      <w:r w:rsidRPr="00172E7F">
        <w:rPr>
          <w:sz w:val="28"/>
          <w:szCs w:val="28"/>
          <w:lang w:val="ru-RU"/>
        </w:rPr>
        <w:t>Белогорского района Республики Крым</w:t>
      </w:r>
      <w:r>
        <w:rPr>
          <w:sz w:val="28"/>
          <w:szCs w:val="28"/>
          <w:lang w:val="ru-RU"/>
        </w:rPr>
        <w:t xml:space="preserve">, </w:t>
      </w:r>
      <w:r w:rsidR="00491CDF" w:rsidRPr="00447961">
        <w:rPr>
          <w:sz w:val="28"/>
          <w:szCs w:val="28"/>
          <w:lang w:val="ru-RU"/>
        </w:rPr>
        <w:t xml:space="preserve">Администрация </w:t>
      </w:r>
      <w:r w:rsidR="00447961" w:rsidRPr="00447961">
        <w:rPr>
          <w:sz w:val="28"/>
          <w:szCs w:val="28"/>
          <w:lang w:val="ru-RU"/>
        </w:rPr>
        <w:t>Криничнен</w:t>
      </w:r>
      <w:r w:rsidR="00447961">
        <w:rPr>
          <w:sz w:val="28"/>
          <w:szCs w:val="28"/>
          <w:lang w:val="ru-RU"/>
        </w:rPr>
        <w:t>с</w:t>
      </w:r>
      <w:r w:rsidR="00447961" w:rsidRPr="00447961">
        <w:rPr>
          <w:sz w:val="28"/>
          <w:szCs w:val="28"/>
          <w:lang w:val="ru-RU"/>
        </w:rPr>
        <w:t>кого</w:t>
      </w:r>
      <w:r w:rsidR="00491CDF" w:rsidRPr="00447961">
        <w:rPr>
          <w:sz w:val="28"/>
          <w:szCs w:val="28"/>
          <w:lang w:val="ru-RU"/>
        </w:rPr>
        <w:t xml:space="preserve"> сельского поселения </w:t>
      </w:r>
      <w:r w:rsidR="00CF3454" w:rsidRPr="00447961">
        <w:rPr>
          <w:sz w:val="28"/>
          <w:szCs w:val="28"/>
          <w:lang w:val="ru-RU"/>
        </w:rPr>
        <w:t>Белогорского</w:t>
      </w:r>
      <w:r w:rsidR="00491CDF" w:rsidRPr="00447961">
        <w:rPr>
          <w:sz w:val="28"/>
          <w:szCs w:val="28"/>
          <w:lang w:val="ru-RU"/>
        </w:rPr>
        <w:t xml:space="preserve"> района </w:t>
      </w:r>
      <w:r w:rsidR="00C20461">
        <w:rPr>
          <w:sz w:val="28"/>
          <w:szCs w:val="28"/>
          <w:lang w:val="ru-RU"/>
        </w:rPr>
        <w:t>Р</w:t>
      </w:r>
      <w:r w:rsidR="00491CDF" w:rsidRPr="00447961">
        <w:rPr>
          <w:sz w:val="28"/>
          <w:szCs w:val="28"/>
          <w:lang w:val="ru-RU"/>
        </w:rPr>
        <w:t>еспублики Крым</w:t>
      </w:r>
    </w:p>
    <w:p w:rsidR="00447961" w:rsidRPr="00447961" w:rsidRDefault="00447961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</w:p>
    <w:p w:rsidR="00491CDF" w:rsidRDefault="00491CDF" w:rsidP="00491CDF">
      <w:pPr>
        <w:pStyle w:val="Standard"/>
        <w:tabs>
          <w:tab w:val="left" w:pos="4500"/>
        </w:tabs>
        <w:suppressAutoHyphens w:val="0"/>
        <w:ind w:right="-6" w:firstLine="709"/>
        <w:jc w:val="center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ПОСТАНОВЛЯЕТ</w:t>
      </w:r>
      <w:r w:rsidR="00451536" w:rsidRPr="00447961">
        <w:rPr>
          <w:sz w:val="28"/>
          <w:szCs w:val="28"/>
          <w:lang w:val="ru-RU"/>
        </w:rPr>
        <w:t>:</w:t>
      </w:r>
    </w:p>
    <w:p w:rsidR="00447961" w:rsidRPr="00447961" w:rsidRDefault="00447961" w:rsidP="00491CDF">
      <w:pPr>
        <w:pStyle w:val="Standard"/>
        <w:tabs>
          <w:tab w:val="left" w:pos="4500"/>
        </w:tabs>
        <w:suppressAutoHyphens w:val="0"/>
        <w:ind w:right="-6" w:firstLine="709"/>
        <w:jc w:val="center"/>
        <w:rPr>
          <w:sz w:val="28"/>
          <w:szCs w:val="28"/>
          <w:lang w:val="ru-RU"/>
        </w:rPr>
      </w:pPr>
    </w:p>
    <w:p w:rsidR="00491CDF" w:rsidRPr="00447961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 xml:space="preserve">1. </w:t>
      </w:r>
      <w:proofErr w:type="gramStart"/>
      <w:r w:rsidRPr="00447961">
        <w:rPr>
          <w:sz w:val="28"/>
          <w:szCs w:val="28"/>
          <w:lang w:val="ru-RU"/>
        </w:rPr>
        <w:t xml:space="preserve">С 1 января 2020 года </w:t>
      </w:r>
      <w:r w:rsidR="00491CDF" w:rsidRPr="00447961">
        <w:rPr>
          <w:sz w:val="28"/>
          <w:szCs w:val="28"/>
          <w:lang w:val="ru-RU"/>
        </w:rPr>
        <w:t xml:space="preserve">Администрации </w:t>
      </w:r>
      <w:r w:rsidR="00447961" w:rsidRPr="00447961">
        <w:rPr>
          <w:sz w:val="28"/>
          <w:szCs w:val="28"/>
          <w:lang w:val="ru-RU"/>
        </w:rPr>
        <w:t>Криничнен</w:t>
      </w:r>
      <w:r w:rsidR="00447961">
        <w:rPr>
          <w:sz w:val="28"/>
          <w:szCs w:val="28"/>
          <w:lang w:val="ru-RU"/>
        </w:rPr>
        <w:t>с</w:t>
      </w:r>
      <w:r w:rsidR="00447961" w:rsidRPr="00447961">
        <w:rPr>
          <w:sz w:val="28"/>
          <w:szCs w:val="28"/>
          <w:lang w:val="ru-RU"/>
        </w:rPr>
        <w:t>кого</w:t>
      </w:r>
      <w:r w:rsidR="00491CDF" w:rsidRPr="00447961">
        <w:rPr>
          <w:sz w:val="28"/>
          <w:szCs w:val="28"/>
          <w:lang w:val="ru-RU"/>
        </w:rPr>
        <w:t xml:space="preserve"> сельского поселения </w:t>
      </w:r>
      <w:r w:rsidR="00CF3454" w:rsidRPr="00447961">
        <w:rPr>
          <w:sz w:val="28"/>
          <w:szCs w:val="28"/>
          <w:lang w:val="ru-RU"/>
        </w:rPr>
        <w:t>Белогорского</w:t>
      </w:r>
      <w:r w:rsidR="00491CDF" w:rsidRPr="00447961">
        <w:rPr>
          <w:sz w:val="28"/>
          <w:szCs w:val="28"/>
          <w:lang w:val="ru-RU"/>
        </w:rPr>
        <w:t xml:space="preserve"> района Республики Крым (далее - заказчику</w:t>
      </w:r>
      <w:r w:rsidRPr="00447961">
        <w:rPr>
          <w:sz w:val="28"/>
          <w:szCs w:val="28"/>
          <w:lang w:val="ru-RU"/>
        </w:rPr>
        <w:t xml:space="preserve">) в случаях, предусмотренных статьёй 15 Федерального закона от 5 апреля 2013 года </w:t>
      </w:r>
      <w:r w:rsidRPr="00447961">
        <w:rPr>
          <w:sz w:val="28"/>
          <w:szCs w:val="28"/>
        </w:rPr>
        <w:t>N</w:t>
      </w:r>
      <w:r w:rsidRPr="00447961">
        <w:rPr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Pr="00447961">
        <w:rPr>
          <w:sz w:val="28"/>
          <w:szCs w:val="28"/>
        </w:rPr>
        <w:t>N</w:t>
      </w:r>
      <w:r w:rsidR="00491CDF" w:rsidRPr="00447961">
        <w:rPr>
          <w:sz w:val="28"/>
          <w:szCs w:val="28"/>
          <w:lang w:val="ru-RU"/>
        </w:rPr>
        <w:t xml:space="preserve"> 44-ФЗ, заказчик</w:t>
      </w:r>
      <w:r w:rsidRPr="00447961">
        <w:rPr>
          <w:sz w:val="28"/>
          <w:szCs w:val="28"/>
          <w:lang w:val="ru-RU"/>
        </w:rPr>
        <w:t>), проводить закупки, осуществляемые в соответствии с пунктами 4 и 5 части</w:t>
      </w:r>
      <w:proofErr w:type="gramEnd"/>
      <w:r w:rsidRPr="00447961">
        <w:rPr>
          <w:sz w:val="28"/>
          <w:szCs w:val="28"/>
          <w:lang w:val="ru-RU"/>
        </w:rPr>
        <w:t xml:space="preserve"> 1 статьи 93 Закона </w:t>
      </w:r>
      <w:r w:rsidRPr="00447961">
        <w:rPr>
          <w:sz w:val="28"/>
          <w:szCs w:val="28"/>
        </w:rPr>
        <w:t>N</w:t>
      </w:r>
      <w:r w:rsidRPr="00447961">
        <w:rPr>
          <w:sz w:val="28"/>
          <w:szCs w:val="28"/>
          <w:lang w:val="ru-RU"/>
        </w:rPr>
        <w:t xml:space="preserve"> 44- ФЗ (далее - закупки малого объема), посредством модуля "Закупки малого объема", находящегося на официальном сайте, размещенном в сети Интернет по адресу: </w:t>
      </w:r>
      <w:r w:rsidRPr="00447961">
        <w:rPr>
          <w:sz w:val="28"/>
          <w:szCs w:val="28"/>
        </w:rPr>
        <w:t>https</w:t>
      </w:r>
      <w:r w:rsidRPr="00447961">
        <w:rPr>
          <w:sz w:val="28"/>
          <w:szCs w:val="28"/>
          <w:lang w:val="ru-RU"/>
        </w:rPr>
        <w:t xml:space="preserve">://г </w:t>
      </w:r>
      <w:proofErr w:type="gramStart"/>
      <w:r w:rsidRPr="00447961">
        <w:rPr>
          <w:sz w:val="28"/>
          <w:szCs w:val="28"/>
          <w:lang w:val="ru-RU"/>
        </w:rPr>
        <w:t>к</w:t>
      </w:r>
      <w:proofErr w:type="spellStart"/>
      <w:proofErr w:type="gramEnd"/>
      <w:r w:rsidRPr="00447961">
        <w:rPr>
          <w:sz w:val="28"/>
          <w:szCs w:val="28"/>
        </w:rPr>
        <w:t>zmo</w:t>
      </w:r>
      <w:proofErr w:type="spellEnd"/>
      <w:r w:rsidRPr="00447961">
        <w:rPr>
          <w:sz w:val="28"/>
          <w:szCs w:val="28"/>
          <w:lang w:val="ru-RU"/>
        </w:rPr>
        <w:t>.</w:t>
      </w:r>
      <w:proofErr w:type="spellStart"/>
      <w:r w:rsidRPr="00447961">
        <w:rPr>
          <w:sz w:val="28"/>
          <w:szCs w:val="28"/>
        </w:rPr>
        <w:t>rts</w:t>
      </w:r>
      <w:proofErr w:type="spellEnd"/>
      <w:r w:rsidRPr="00447961">
        <w:rPr>
          <w:sz w:val="28"/>
          <w:szCs w:val="28"/>
          <w:lang w:val="ru-RU"/>
        </w:rPr>
        <w:t>-</w:t>
      </w:r>
      <w:r w:rsidRPr="00447961">
        <w:rPr>
          <w:sz w:val="28"/>
          <w:szCs w:val="28"/>
        </w:rPr>
        <w:t>tender</w:t>
      </w:r>
      <w:r w:rsidRPr="00447961">
        <w:rPr>
          <w:sz w:val="28"/>
          <w:szCs w:val="28"/>
          <w:lang w:val="ru-RU"/>
        </w:rPr>
        <w:t>.</w:t>
      </w:r>
      <w:proofErr w:type="spellStart"/>
      <w:r w:rsidRPr="00447961">
        <w:rPr>
          <w:sz w:val="28"/>
          <w:szCs w:val="28"/>
        </w:rPr>
        <w:t>ru</w:t>
      </w:r>
      <w:proofErr w:type="spellEnd"/>
      <w:r w:rsidRPr="00447961">
        <w:rPr>
          <w:sz w:val="28"/>
          <w:szCs w:val="28"/>
          <w:lang w:val="ru-RU"/>
        </w:rPr>
        <w:t xml:space="preserve"> (далее - Электронный магазин), за исключением следующих случаев: </w:t>
      </w:r>
    </w:p>
    <w:p w:rsidR="00923330" w:rsidRPr="00447961" w:rsidRDefault="00923330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rFonts w:cs="Times New Roman"/>
          <w:sz w:val="28"/>
          <w:szCs w:val="28"/>
          <w:lang w:val="ru-RU"/>
        </w:rPr>
      </w:pPr>
      <w:r w:rsidRPr="00447961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а) при осуществлении закупки малого объема на сумму менее пятидесяти тысяч рублей (за исключением закупки продуктов пищевых и продукции сельского хозяйства);</w:t>
      </w:r>
    </w:p>
    <w:p w:rsidR="00491CDF" w:rsidRPr="00447961" w:rsidRDefault="00923330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б</w:t>
      </w:r>
      <w:r w:rsidR="00451536" w:rsidRPr="00447961">
        <w:rPr>
          <w:sz w:val="28"/>
          <w:szCs w:val="28"/>
          <w:lang w:val="ru-RU"/>
        </w:rPr>
        <w:t xml:space="preserve">) при отсутствии предложений, соответствующих требованиям закупки малого объема, от поставщиков, зарегистрированных в Электронном магазине; </w:t>
      </w:r>
    </w:p>
    <w:p w:rsidR="00491CDF" w:rsidRPr="00447961" w:rsidRDefault="00923330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в</w:t>
      </w:r>
      <w:r w:rsidR="00451536" w:rsidRPr="00447961">
        <w:rPr>
          <w:sz w:val="28"/>
          <w:szCs w:val="28"/>
          <w:lang w:val="ru-RU"/>
        </w:rPr>
        <w:t xml:space="preserve">) при наличии у заказчика предложений о поставке товара, выполнении работы, оказании услуги, идентичных требованиям закупки малого объема, по более низкой </w:t>
      </w:r>
      <w:proofErr w:type="gramStart"/>
      <w:r w:rsidR="00451536" w:rsidRPr="00447961">
        <w:rPr>
          <w:sz w:val="28"/>
          <w:szCs w:val="28"/>
          <w:lang w:val="ru-RU"/>
        </w:rPr>
        <w:t>цене</w:t>
      </w:r>
      <w:proofErr w:type="gramEnd"/>
      <w:r w:rsidR="00451536" w:rsidRPr="00447961">
        <w:rPr>
          <w:sz w:val="28"/>
          <w:szCs w:val="28"/>
          <w:lang w:val="ru-RU"/>
        </w:rPr>
        <w:t xml:space="preserve"> чем в предложениях, содержащихся в Электронном магазине; </w:t>
      </w:r>
    </w:p>
    <w:p w:rsidR="00491CDF" w:rsidRPr="00447961" w:rsidRDefault="00923330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г</w:t>
      </w:r>
      <w:r w:rsidR="00451536" w:rsidRPr="00447961">
        <w:rPr>
          <w:sz w:val="28"/>
          <w:szCs w:val="28"/>
          <w:lang w:val="ru-RU"/>
        </w:rPr>
        <w:t xml:space="preserve">) при закупке товаров, работ и услуг из Перечня закупок, по которым заказчик имеет право не формировать извещение о проведении закупки в </w:t>
      </w:r>
      <w:r w:rsidR="00491CDF" w:rsidRPr="00447961">
        <w:rPr>
          <w:sz w:val="28"/>
          <w:szCs w:val="28"/>
          <w:lang w:val="ru-RU"/>
        </w:rPr>
        <w:t>модуле "Закупки малого объема".</w:t>
      </w:r>
    </w:p>
    <w:p w:rsidR="00491CDF" w:rsidRPr="00447961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2. Утвердить Порядок работы модуля "Закупки малого объема"</w:t>
      </w:r>
      <w:r w:rsidR="00491CDF" w:rsidRPr="00447961">
        <w:rPr>
          <w:sz w:val="28"/>
          <w:szCs w:val="28"/>
          <w:lang w:val="ru-RU"/>
        </w:rPr>
        <w:t xml:space="preserve"> согласно приложению 1.</w:t>
      </w:r>
    </w:p>
    <w:p w:rsidR="00E95A72" w:rsidRPr="00447961" w:rsidRDefault="00451536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3. Утвердить Перечень закупок, по которым заказчик имеет право не формировать извещение о проведении закупки в модуле "Закупки малого объема" согласно приложению</w:t>
      </w:r>
      <w:r w:rsidR="002B2247" w:rsidRPr="00447961">
        <w:rPr>
          <w:sz w:val="28"/>
          <w:szCs w:val="28"/>
          <w:lang w:val="ru-RU"/>
        </w:rPr>
        <w:t xml:space="preserve"> №1 </w:t>
      </w:r>
      <w:r w:rsidRPr="00447961">
        <w:rPr>
          <w:sz w:val="28"/>
          <w:szCs w:val="28"/>
          <w:lang w:val="ru-RU"/>
        </w:rPr>
        <w:t xml:space="preserve">. </w:t>
      </w:r>
    </w:p>
    <w:p w:rsidR="00E95A72" w:rsidRPr="00447961" w:rsidRDefault="002B224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4</w:t>
      </w:r>
      <w:r w:rsidR="00E95A72" w:rsidRPr="00447961">
        <w:rPr>
          <w:sz w:val="28"/>
          <w:szCs w:val="28"/>
          <w:lang w:val="ru-RU"/>
        </w:rPr>
        <w:t xml:space="preserve">. </w:t>
      </w:r>
      <w:r w:rsidR="00BF71EE" w:rsidRPr="00BF71EE">
        <w:rPr>
          <w:sz w:val="28"/>
          <w:szCs w:val="28"/>
          <w:lang w:val="ru-RU"/>
        </w:rPr>
        <w:t>Настоящее постановление подлежит официальному обнародованию на сайте Администрации Криничненского сельского поселения http:Криничненское-адм</w:t>
      </w:r>
      <w:proofErr w:type="gramStart"/>
      <w:r w:rsidR="00BF71EE" w:rsidRPr="00BF71EE">
        <w:rPr>
          <w:sz w:val="28"/>
          <w:szCs w:val="28"/>
          <w:lang w:val="ru-RU"/>
        </w:rPr>
        <w:t>.р</w:t>
      </w:r>
      <w:proofErr w:type="gramEnd"/>
      <w:r w:rsidR="00BF71EE" w:rsidRPr="00BF71EE">
        <w:rPr>
          <w:sz w:val="28"/>
          <w:szCs w:val="28"/>
          <w:lang w:val="ru-RU"/>
        </w:rPr>
        <w:t>ф и на утвержденных информационных стендах расположенных на территории Криничненского сельского поселения</w:t>
      </w:r>
      <w:r w:rsidR="00E95A72" w:rsidRPr="00447961">
        <w:rPr>
          <w:sz w:val="28"/>
          <w:szCs w:val="28"/>
          <w:lang w:val="ru-RU"/>
        </w:rPr>
        <w:t>.</w:t>
      </w:r>
    </w:p>
    <w:p w:rsidR="00E95A72" w:rsidRPr="00447961" w:rsidRDefault="002B224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5</w:t>
      </w:r>
      <w:r w:rsidR="00E95A72" w:rsidRPr="00447961">
        <w:rPr>
          <w:sz w:val="28"/>
          <w:szCs w:val="28"/>
          <w:lang w:val="ru-RU"/>
        </w:rPr>
        <w:t>.</w:t>
      </w:r>
      <w:r w:rsidR="00451536" w:rsidRPr="00447961">
        <w:rPr>
          <w:sz w:val="28"/>
          <w:szCs w:val="28"/>
          <w:lang w:val="ru-RU"/>
        </w:rPr>
        <w:t xml:space="preserve"> </w:t>
      </w:r>
      <w:proofErr w:type="gramStart"/>
      <w:r w:rsidR="00451536" w:rsidRPr="00447961">
        <w:rPr>
          <w:sz w:val="28"/>
          <w:szCs w:val="28"/>
          <w:lang w:val="ru-RU"/>
        </w:rPr>
        <w:t>Контроль за</w:t>
      </w:r>
      <w:proofErr w:type="gramEnd"/>
      <w:r w:rsidR="00451536" w:rsidRPr="00447961">
        <w:rPr>
          <w:sz w:val="28"/>
          <w:szCs w:val="28"/>
          <w:lang w:val="ru-RU"/>
        </w:rPr>
        <w:t xml:space="preserve"> выполнением настоящего постановления </w:t>
      </w:r>
      <w:r w:rsidR="00E95A72" w:rsidRPr="00447961">
        <w:rPr>
          <w:sz w:val="28"/>
          <w:szCs w:val="28"/>
          <w:lang w:val="ru-RU"/>
        </w:rPr>
        <w:t>оставляю за собой.</w:t>
      </w:r>
    </w:p>
    <w:p w:rsidR="00E95A72" w:rsidRPr="00447961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</w:p>
    <w:p w:rsidR="00E95A72" w:rsidRPr="00447961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sz w:val="28"/>
          <w:szCs w:val="28"/>
          <w:lang w:val="ru-RU"/>
        </w:rPr>
      </w:pPr>
    </w:p>
    <w:p w:rsidR="00C20461" w:rsidRDefault="00E95A72" w:rsidP="00E95A72">
      <w:pPr>
        <w:pStyle w:val="Standard"/>
        <w:tabs>
          <w:tab w:val="left" w:pos="4500"/>
        </w:tabs>
        <w:suppressAutoHyphens w:val="0"/>
        <w:ind w:right="-6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 xml:space="preserve">Председатель </w:t>
      </w:r>
      <w:r w:rsidR="00447961" w:rsidRPr="00447961">
        <w:rPr>
          <w:sz w:val="28"/>
          <w:szCs w:val="28"/>
          <w:lang w:val="ru-RU"/>
        </w:rPr>
        <w:t>Криничнен</w:t>
      </w:r>
      <w:r w:rsidR="00447961">
        <w:rPr>
          <w:sz w:val="28"/>
          <w:szCs w:val="28"/>
          <w:lang w:val="ru-RU"/>
        </w:rPr>
        <w:t>с</w:t>
      </w:r>
      <w:r w:rsidR="00447961" w:rsidRPr="00447961">
        <w:rPr>
          <w:sz w:val="28"/>
          <w:szCs w:val="28"/>
          <w:lang w:val="ru-RU"/>
        </w:rPr>
        <w:t>кого</w:t>
      </w:r>
      <w:r w:rsidRPr="00447961">
        <w:rPr>
          <w:sz w:val="28"/>
          <w:szCs w:val="28"/>
          <w:lang w:val="ru-RU"/>
        </w:rPr>
        <w:t xml:space="preserve"> </w:t>
      </w:r>
      <w:proofErr w:type="gramStart"/>
      <w:r w:rsidRPr="00447961">
        <w:rPr>
          <w:sz w:val="28"/>
          <w:szCs w:val="28"/>
          <w:lang w:val="ru-RU"/>
        </w:rPr>
        <w:t>сельского</w:t>
      </w:r>
      <w:proofErr w:type="gramEnd"/>
      <w:r w:rsidRPr="00447961">
        <w:rPr>
          <w:sz w:val="28"/>
          <w:szCs w:val="28"/>
          <w:lang w:val="ru-RU"/>
        </w:rPr>
        <w:t xml:space="preserve"> </w:t>
      </w:r>
    </w:p>
    <w:p w:rsidR="00C20461" w:rsidRDefault="00C20461" w:rsidP="00E95A72">
      <w:pPr>
        <w:pStyle w:val="Standard"/>
        <w:tabs>
          <w:tab w:val="left" w:pos="4500"/>
        </w:tabs>
        <w:suppressAutoHyphens w:val="0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E95A72" w:rsidRPr="00447961">
        <w:rPr>
          <w:sz w:val="28"/>
          <w:szCs w:val="28"/>
          <w:lang w:val="ru-RU"/>
        </w:rPr>
        <w:t>овета</w:t>
      </w:r>
      <w:r>
        <w:rPr>
          <w:sz w:val="28"/>
          <w:szCs w:val="28"/>
          <w:lang w:val="ru-RU"/>
        </w:rPr>
        <w:t xml:space="preserve"> </w:t>
      </w:r>
      <w:r w:rsidR="00AD4AF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AD4AF7">
        <w:rPr>
          <w:sz w:val="28"/>
          <w:szCs w:val="28"/>
          <w:lang w:val="ru-RU"/>
        </w:rPr>
        <w:t>г</w:t>
      </w:r>
      <w:r w:rsidR="00E95A72" w:rsidRPr="00447961">
        <w:rPr>
          <w:sz w:val="28"/>
          <w:szCs w:val="28"/>
          <w:lang w:val="ru-RU"/>
        </w:rPr>
        <w:t xml:space="preserve">лава администрации </w:t>
      </w:r>
    </w:p>
    <w:p w:rsidR="00E95A72" w:rsidRPr="00447961" w:rsidRDefault="00447961" w:rsidP="00AD4AF7">
      <w:pPr>
        <w:pStyle w:val="Standard"/>
        <w:tabs>
          <w:tab w:val="left" w:pos="4500"/>
        </w:tabs>
        <w:suppressAutoHyphens w:val="0"/>
        <w:ind w:right="-6"/>
        <w:jc w:val="both"/>
        <w:rPr>
          <w:sz w:val="28"/>
          <w:szCs w:val="28"/>
          <w:lang w:val="ru-RU"/>
        </w:rPr>
      </w:pPr>
      <w:r w:rsidRPr="00447961">
        <w:rPr>
          <w:sz w:val="28"/>
          <w:szCs w:val="28"/>
          <w:lang w:val="ru-RU"/>
        </w:rPr>
        <w:t>Криничнен</w:t>
      </w:r>
      <w:r>
        <w:rPr>
          <w:sz w:val="28"/>
          <w:szCs w:val="28"/>
          <w:lang w:val="ru-RU"/>
        </w:rPr>
        <w:t>с</w:t>
      </w:r>
      <w:r w:rsidRPr="00447961">
        <w:rPr>
          <w:sz w:val="28"/>
          <w:szCs w:val="28"/>
          <w:lang w:val="ru-RU"/>
        </w:rPr>
        <w:t>кого</w:t>
      </w:r>
      <w:r w:rsidR="00C20461">
        <w:rPr>
          <w:sz w:val="28"/>
          <w:szCs w:val="28"/>
          <w:lang w:val="ru-RU"/>
        </w:rPr>
        <w:t xml:space="preserve"> </w:t>
      </w:r>
      <w:r w:rsidR="00E95A72" w:rsidRPr="00447961">
        <w:rPr>
          <w:sz w:val="28"/>
          <w:szCs w:val="28"/>
          <w:lang w:val="ru-RU"/>
        </w:rPr>
        <w:t>сельского поселения</w:t>
      </w:r>
      <w:r w:rsidR="00E95A72" w:rsidRPr="00447961">
        <w:rPr>
          <w:sz w:val="28"/>
          <w:szCs w:val="28"/>
          <w:lang w:val="ru-RU"/>
        </w:rPr>
        <w:tab/>
      </w:r>
      <w:r w:rsidR="00E95A72" w:rsidRPr="00447961">
        <w:rPr>
          <w:sz w:val="28"/>
          <w:szCs w:val="28"/>
          <w:lang w:val="ru-RU"/>
        </w:rPr>
        <w:tab/>
      </w:r>
      <w:r w:rsidR="00E95A72" w:rsidRPr="00447961">
        <w:rPr>
          <w:sz w:val="28"/>
          <w:szCs w:val="28"/>
          <w:lang w:val="ru-RU"/>
        </w:rPr>
        <w:tab/>
      </w:r>
      <w:r w:rsidR="00E95A72" w:rsidRPr="00447961">
        <w:rPr>
          <w:sz w:val="28"/>
          <w:szCs w:val="28"/>
          <w:lang w:val="ru-RU"/>
        </w:rPr>
        <w:tab/>
      </w:r>
      <w:r w:rsidR="00AD4AF7">
        <w:rPr>
          <w:sz w:val="28"/>
          <w:szCs w:val="28"/>
          <w:lang w:val="ru-RU"/>
        </w:rPr>
        <w:tab/>
      </w:r>
      <w:r w:rsidR="005335CD">
        <w:rPr>
          <w:sz w:val="28"/>
          <w:szCs w:val="28"/>
          <w:lang w:val="ru-RU"/>
        </w:rPr>
        <w:t xml:space="preserve">      </w:t>
      </w:r>
      <w:r w:rsidR="00AD4AF7">
        <w:rPr>
          <w:sz w:val="28"/>
          <w:szCs w:val="28"/>
          <w:lang w:val="ru-RU"/>
        </w:rPr>
        <w:t>Л.Г.</w:t>
      </w:r>
      <w:r w:rsidR="005335CD">
        <w:rPr>
          <w:sz w:val="28"/>
          <w:szCs w:val="28"/>
          <w:lang w:val="ru-RU"/>
        </w:rPr>
        <w:t xml:space="preserve"> </w:t>
      </w:r>
      <w:r w:rsidR="00AD4AF7">
        <w:rPr>
          <w:sz w:val="28"/>
          <w:szCs w:val="28"/>
          <w:lang w:val="ru-RU"/>
        </w:rPr>
        <w:t>Осипчук</w:t>
      </w: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AD4AF7" w:rsidRDefault="00AD4AF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AD4AF7" w:rsidRDefault="00AD4AF7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E95A72" w:rsidRDefault="00E95A72" w:rsidP="00451536">
      <w:pPr>
        <w:pStyle w:val="Standard"/>
        <w:tabs>
          <w:tab w:val="left" w:pos="4500"/>
        </w:tabs>
        <w:suppressAutoHyphens w:val="0"/>
        <w:ind w:right="-6" w:firstLine="709"/>
        <w:jc w:val="both"/>
        <w:rPr>
          <w:lang w:val="ru-RU"/>
        </w:rPr>
      </w:pPr>
    </w:p>
    <w:p w:rsidR="00C20461" w:rsidRDefault="00C20461" w:rsidP="00DA5966">
      <w:pPr>
        <w:pStyle w:val="a4"/>
        <w:ind w:left="0" w:firstLine="5387"/>
        <w:jc w:val="both"/>
        <w:rPr>
          <w:lang w:val="ru-RU"/>
        </w:rPr>
      </w:pPr>
    </w:p>
    <w:p w:rsidR="00DA5966" w:rsidRDefault="00E95A72" w:rsidP="00DA5966">
      <w:pPr>
        <w:pStyle w:val="a4"/>
        <w:ind w:left="0" w:firstLine="5387"/>
        <w:jc w:val="both"/>
        <w:rPr>
          <w:lang w:val="ru-RU"/>
        </w:rPr>
      </w:pPr>
      <w:r w:rsidRPr="00E95A72">
        <w:rPr>
          <w:lang w:val="ru-RU"/>
        </w:rPr>
        <w:lastRenderedPageBreak/>
        <w:t xml:space="preserve">Приложение </w:t>
      </w:r>
      <w:r>
        <w:t>N</w:t>
      </w:r>
      <w:r w:rsidRPr="00E95A72">
        <w:rPr>
          <w:lang w:val="ru-RU"/>
        </w:rPr>
        <w:t xml:space="preserve"> 1 </w:t>
      </w:r>
    </w:p>
    <w:p w:rsidR="00DA5966" w:rsidRDefault="00E95A72" w:rsidP="00DA5966">
      <w:pPr>
        <w:pStyle w:val="a4"/>
        <w:ind w:left="0" w:firstLine="5387"/>
        <w:jc w:val="both"/>
        <w:rPr>
          <w:lang w:val="ru-RU"/>
        </w:rPr>
      </w:pPr>
      <w:r w:rsidRPr="00E95A72">
        <w:rPr>
          <w:lang w:val="ru-RU"/>
        </w:rPr>
        <w:t xml:space="preserve">к постановлению Администрации </w:t>
      </w:r>
    </w:p>
    <w:p w:rsidR="00DA5966" w:rsidRDefault="00447961" w:rsidP="00DA5966">
      <w:pPr>
        <w:pStyle w:val="a4"/>
        <w:ind w:left="0" w:firstLine="5387"/>
        <w:jc w:val="both"/>
        <w:rPr>
          <w:lang w:val="ru-RU"/>
        </w:rPr>
      </w:pPr>
      <w:r>
        <w:rPr>
          <w:lang w:val="ru-RU"/>
        </w:rPr>
        <w:t>Криничненского</w:t>
      </w:r>
      <w:r w:rsidR="00DA5966">
        <w:rPr>
          <w:lang w:val="ru-RU"/>
        </w:rPr>
        <w:t xml:space="preserve"> сельского поселения</w:t>
      </w:r>
    </w:p>
    <w:p w:rsidR="00DA5966" w:rsidRDefault="00CF3454" w:rsidP="00DA5966">
      <w:pPr>
        <w:pStyle w:val="a4"/>
        <w:ind w:left="0" w:firstLine="5387"/>
        <w:jc w:val="both"/>
        <w:rPr>
          <w:lang w:val="ru-RU"/>
        </w:rPr>
      </w:pPr>
      <w:r>
        <w:rPr>
          <w:lang w:val="ru-RU"/>
        </w:rPr>
        <w:t>Белогорского</w:t>
      </w:r>
      <w:r w:rsidR="00DA5966">
        <w:rPr>
          <w:lang w:val="ru-RU"/>
        </w:rPr>
        <w:t xml:space="preserve"> района</w:t>
      </w:r>
      <w:r w:rsidR="00C20461">
        <w:rPr>
          <w:lang w:val="ru-RU"/>
        </w:rPr>
        <w:t xml:space="preserve"> </w:t>
      </w:r>
      <w:r w:rsidR="00E95A72" w:rsidRPr="00E95A72">
        <w:rPr>
          <w:lang w:val="ru-RU"/>
        </w:rPr>
        <w:t xml:space="preserve">Республики Крым </w:t>
      </w:r>
    </w:p>
    <w:p w:rsidR="00DA5966" w:rsidRDefault="00DA5966" w:rsidP="00DA5966">
      <w:pPr>
        <w:pStyle w:val="a4"/>
        <w:ind w:left="0" w:firstLine="5387"/>
        <w:jc w:val="both"/>
        <w:rPr>
          <w:lang w:val="ru-RU"/>
        </w:rPr>
      </w:pPr>
      <w:r>
        <w:rPr>
          <w:lang w:val="ru-RU"/>
        </w:rPr>
        <w:t>от «</w:t>
      </w:r>
      <w:r w:rsidR="00C20461">
        <w:rPr>
          <w:lang w:val="ru-RU"/>
        </w:rPr>
        <w:t xml:space="preserve"> 18 </w:t>
      </w:r>
      <w:r>
        <w:rPr>
          <w:lang w:val="ru-RU"/>
        </w:rPr>
        <w:t xml:space="preserve">» </w:t>
      </w:r>
      <w:r w:rsidR="00C20461">
        <w:rPr>
          <w:lang w:val="ru-RU"/>
        </w:rPr>
        <w:t>февраля 2020</w:t>
      </w:r>
      <w:r>
        <w:rPr>
          <w:lang w:val="ru-RU"/>
        </w:rPr>
        <w:t xml:space="preserve">г. № </w:t>
      </w:r>
      <w:r w:rsidR="00C20461">
        <w:rPr>
          <w:lang w:val="ru-RU"/>
        </w:rPr>
        <w:t>37</w:t>
      </w:r>
    </w:p>
    <w:p w:rsidR="00DA5966" w:rsidRDefault="00DA5966" w:rsidP="005D47FE">
      <w:pPr>
        <w:pStyle w:val="a4"/>
        <w:ind w:left="0" w:firstLine="709"/>
        <w:jc w:val="both"/>
        <w:rPr>
          <w:lang w:val="ru-RU"/>
        </w:rPr>
      </w:pPr>
    </w:p>
    <w:p w:rsidR="00DA5966" w:rsidRDefault="00DA5966" w:rsidP="005D47FE">
      <w:pPr>
        <w:pStyle w:val="a4"/>
        <w:ind w:left="0" w:firstLine="709"/>
        <w:jc w:val="both"/>
        <w:rPr>
          <w:lang w:val="ru-RU"/>
        </w:rPr>
      </w:pPr>
    </w:p>
    <w:p w:rsidR="00DA5966" w:rsidRPr="00124157" w:rsidRDefault="00E95A72" w:rsidP="00DA5966">
      <w:pPr>
        <w:pStyle w:val="a4"/>
        <w:ind w:left="0" w:firstLine="709"/>
        <w:jc w:val="center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Порядок</w:t>
      </w:r>
    </w:p>
    <w:p w:rsidR="00DA5966" w:rsidRPr="00124157" w:rsidRDefault="00E95A72" w:rsidP="00DA5966">
      <w:pPr>
        <w:pStyle w:val="a4"/>
        <w:ind w:left="0" w:firstLine="709"/>
        <w:jc w:val="center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работы модуля "Закупки малого объема"</w:t>
      </w:r>
    </w:p>
    <w:p w:rsidR="00DA5966" w:rsidRPr="00124157" w:rsidRDefault="00DA5966" w:rsidP="00DA5966">
      <w:pPr>
        <w:pStyle w:val="a4"/>
        <w:ind w:left="0" w:firstLine="709"/>
        <w:jc w:val="center"/>
        <w:rPr>
          <w:rFonts w:cs="Times New Roman"/>
          <w:sz w:val="25"/>
          <w:szCs w:val="25"/>
          <w:lang w:val="ru-RU"/>
        </w:rPr>
      </w:pP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proofErr w:type="gramStart"/>
      <w:r w:rsidRPr="00124157">
        <w:rPr>
          <w:rFonts w:cs="Times New Roman"/>
          <w:sz w:val="25"/>
          <w:szCs w:val="25"/>
          <w:lang w:val="ru-RU"/>
        </w:rPr>
        <w:t>Настоящий «Порядок работы портала закупок малого объема» (далее - Порядок) регулирует вопросы, связанные с порядком проведения процедур закупок, осуществляемых заказчиками в случаях, установленных пунктами 4, 5 части 1 статьи 93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а также участия в них с использованием электронного ресурса, расположенного</w:t>
      </w:r>
      <w:proofErr w:type="gramEnd"/>
      <w:r w:rsidRPr="00124157">
        <w:rPr>
          <w:rFonts w:cs="Times New Roman"/>
          <w:sz w:val="25"/>
          <w:szCs w:val="25"/>
          <w:lang w:val="ru-RU"/>
        </w:rPr>
        <w:t xml:space="preserve"> в информационно-телекоммуникационной сети «Интернет» по адресу: https://www.rts-tender.ru/zmo. Порядок разработан в соответствии с Гражданским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актами.</w:t>
      </w:r>
    </w:p>
    <w:p w:rsidR="00172E7F" w:rsidRPr="00124157" w:rsidRDefault="00172E7F" w:rsidP="00172E7F">
      <w:pPr>
        <w:pStyle w:val="a4"/>
        <w:numPr>
          <w:ilvl w:val="0"/>
          <w:numId w:val="6"/>
        </w:numPr>
        <w:jc w:val="center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Основные термины</w:t>
      </w:r>
    </w:p>
    <w:p w:rsidR="00172E7F" w:rsidRPr="00124157" w:rsidRDefault="00172E7F" w:rsidP="00172E7F">
      <w:pPr>
        <w:pStyle w:val="a4"/>
        <w:ind w:firstLine="709"/>
        <w:jc w:val="both"/>
        <w:rPr>
          <w:rFonts w:cs="Times New Roman"/>
          <w:sz w:val="25"/>
          <w:szCs w:val="25"/>
          <w:lang w:val="ru-RU"/>
        </w:rPr>
      </w:pP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  <w:t xml:space="preserve"> Для целей настоящего Порядка используются следующие понятия:</w:t>
      </w: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Закон № 44-ФЗ 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  <w:t>Договор - муниципальный контракт в соответствии со ст. 3 Закона 44-ФЗ;</w:t>
      </w: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proofErr w:type="gramStart"/>
      <w:r w:rsidRPr="00124157">
        <w:rPr>
          <w:rFonts w:cs="Times New Roman"/>
          <w:sz w:val="25"/>
          <w:szCs w:val="25"/>
          <w:lang w:val="ru-RU"/>
        </w:rPr>
        <w:t>Документация о закупке - электронный документ (пакет электронных документов) Заказчика, содержащий всю необходимую и достаточную информацию о предмете Закупки малого объема, условиях ее проведения, условиях исполнения договора, заключаемого по итогам Закупки (в том числе проект договора и существенные условия договора для договора соответствующего вида), и являющийся приложением к Извещению о закупке малого объема;</w:t>
      </w:r>
      <w:proofErr w:type="gramEnd"/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  <w:t xml:space="preserve">Заказчик – орган местного самоуправления, муниципальное казённое или бюджетное учреждение </w:t>
      </w:r>
      <w:r w:rsidR="00D24BEC" w:rsidRPr="00124157">
        <w:rPr>
          <w:rFonts w:cs="Times New Roman"/>
          <w:sz w:val="25"/>
          <w:szCs w:val="25"/>
          <w:lang w:val="ru-RU"/>
        </w:rPr>
        <w:t>Криничненского</w:t>
      </w:r>
      <w:r w:rsidRPr="00124157">
        <w:rPr>
          <w:rFonts w:cs="Times New Roman"/>
          <w:sz w:val="25"/>
          <w:szCs w:val="25"/>
          <w:lang w:val="ru-RU"/>
        </w:rPr>
        <w:t xml:space="preserve"> сельского поселения, осуществляющее закупки товаров, работ, услуг для обеспечения собственных нужд и (или) нужд муниципального образования;</w:t>
      </w:r>
    </w:p>
    <w:p w:rsidR="00172E7F" w:rsidRPr="00124157" w:rsidRDefault="00172E7F" w:rsidP="00172E7F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  <w:t xml:space="preserve">Закупка малого объема (Закупка) - закупка товара, работы, услуги для обеспечения государственных или муниципальных нужд, осуществляемая в соответствии </w:t>
      </w:r>
      <w:proofErr w:type="spellStart"/>
      <w:r w:rsidRPr="00124157">
        <w:rPr>
          <w:rFonts w:cs="Times New Roman"/>
          <w:sz w:val="25"/>
          <w:szCs w:val="25"/>
          <w:lang w:val="ru-RU"/>
        </w:rPr>
        <w:t>пп</w:t>
      </w:r>
      <w:proofErr w:type="spellEnd"/>
      <w:r w:rsidRPr="00124157">
        <w:rPr>
          <w:rFonts w:cs="Times New Roman"/>
          <w:sz w:val="25"/>
          <w:szCs w:val="25"/>
          <w:lang w:val="ru-RU"/>
        </w:rPr>
        <w:t>. 4, 5, ч. 1 ст. 93 Закона № 44-ФЗ;</w:t>
      </w:r>
    </w:p>
    <w:p w:rsidR="00D24BEC" w:rsidRPr="00124157" w:rsidRDefault="00172E7F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  <w:t>Предложение на Закупку - электронный документ (пакет электронных документов), содержащий предложение Участника, направленное Заказчику с намерением принять участие в Закупке и впоследствии заключить договор на условиях, определенных в Извещении о закупке, документации о закупке, если Извещением и документацией о закупке не установлено иное;</w:t>
      </w:r>
    </w:p>
    <w:p w:rsidR="00D24BEC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 xml:space="preserve">Предложения о продаже - формируемый Участником на Портале перечень предлагаемых к продаже товаров и/или </w:t>
      </w:r>
      <w:r w:rsidRPr="00124157">
        <w:rPr>
          <w:rFonts w:cs="Times New Roman"/>
          <w:sz w:val="25"/>
          <w:szCs w:val="25"/>
          <w:lang w:val="ru-RU"/>
        </w:rPr>
        <w:t>к выполнению работ и/или услуг;</w:t>
      </w:r>
    </w:p>
    <w:p w:rsidR="00D24BEC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 xml:space="preserve">Извещение о закупке малого объема - электронный документ, сформированный на основании информации полей экранной формы и </w:t>
      </w:r>
      <w:proofErr w:type="gramStart"/>
      <w:r w:rsidR="00172E7F" w:rsidRPr="00124157">
        <w:rPr>
          <w:rFonts w:cs="Times New Roman"/>
          <w:sz w:val="25"/>
          <w:szCs w:val="25"/>
          <w:lang w:val="ru-RU"/>
        </w:rPr>
        <w:t>опубликование</w:t>
      </w:r>
      <w:proofErr w:type="gramEnd"/>
      <w:r w:rsidR="00172E7F" w:rsidRPr="00124157">
        <w:rPr>
          <w:rFonts w:cs="Times New Roman"/>
          <w:sz w:val="25"/>
          <w:szCs w:val="25"/>
          <w:lang w:val="ru-RU"/>
        </w:rPr>
        <w:t xml:space="preserve"> с использованием Портала которого означает официальное объявление Заказчика о начале проведения п</w:t>
      </w:r>
      <w:r w:rsidRPr="00124157">
        <w:rPr>
          <w:rFonts w:cs="Times New Roman"/>
          <w:sz w:val="25"/>
          <w:szCs w:val="25"/>
          <w:lang w:val="ru-RU"/>
        </w:rPr>
        <w:t>роцедуры Закупки малого объема;</w:t>
      </w:r>
    </w:p>
    <w:p w:rsidR="00D24BEC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 xml:space="preserve">Пользователь Портала - юридическое лицо или физическое лицо, в том числе </w:t>
      </w:r>
      <w:r w:rsidR="00172E7F" w:rsidRPr="00124157">
        <w:rPr>
          <w:rFonts w:cs="Times New Roman"/>
          <w:sz w:val="25"/>
          <w:szCs w:val="25"/>
          <w:lang w:val="ru-RU"/>
        </w:rPr>
        <w:lastRenderedPageBreak/>
        <w:t>индивидуальный предприниматель, аккредито</w:t>
      </w:r>
      <w:r w:rsidRPr="00124157">
        <w:rPr>
          <w:rFonts w:cs="Times New Roman"/>
          <w:sz w:val="25"/>
          <w:szCs w:val="25"/>
          <w:lang w:val="ru-RU"/>
        </w:rPr>
        <w:t>ванное в установленном порядке.</w:t>
      </w:r>
    </w:p>
    <w:p w:rsidR="00172E7F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>Регламент Портала - регламент работы ЭП «РТС-тендер» «Система закупок малого объема», размещённый на официальном сайте оператора по адресу в сети Интернет: https://www.rts-tender.ru/Portals/0/Files/library/docs/ZMO_Reglament_01.10.2018.pdf;</w:t>
      </w:r>
    </w:p>
    <w:p w:rsidR="00D24BEC" w:rsidRPr="00124157" w:rsidRDefault="00172E7F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Участник закупки (Участник) - Пользователь Портала, подавший Предложение на Закупку малого объема;</w:t>
      </w:r>
    </w:p>
    <w:p w:rsidR="00D24BEC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>Электронная площадка (ЭП), Портал закупок малого объема (портал)</w:t>
      </w:r>
      <w:r w:rsidRPr="00124157">
        <w:rPr>
          <w:rFonts w:cs="Times New Roman"/>
          <w:sz w:val="25"/>
          <w:szCs w:val="25"/>
          <w:lang w:val="ru-RU"/>
        </w:rPr>
        <w:t>.</w:t>
      </w:r>
      <w:r w:rsidR="00172E7F" w:rsidRPr="00124157">
        <w:rPr>
          <w:rFonts w:cs="Times New Roman"/>
          <w:sz w:val="25"/>
          <w:szCs w:val="25"/>
          <w:lang w:val="ru-RU"/>
        </w:rPr>
        <w:t xml:space="preserve"> </w:t>
      </w:r>
    </w:p>
    <w:p w:rsidR="00172E7F" w:rsidRPr="00124157" w:rsidRDefault="00D24BEC" w:rsidP="00D24BEC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ab/>
      </w:r>
      <w:r w:rsidR="00172E7F" w:rsidRPr="00124157">
        <w:rPr>
          <w:rFonts w:cs="Times New Roman"/>
          <w:sz w:val="25"/>
          <w:szCs w:val="25"/>
          <w:lang w:val="ru-RU"/>
        </w:rPr>
        <w:t>Электронный магазин - версия программного обеспечения «Закупки малого объема», расположенная в сети Интернет по адресу: https://www.rts-tender.ru/zmo с помощью которого проводятся закупки малого объема в Кр</w:t>
      </w:r>
      <w:r w:rsidR="00387D0E">
        <w:rPr>
          <w:rFonts w:cs="Times New Roman"/>
          <w:sz w:val="25"/>
          <w:szCs w:val="25"/>
          <w:lang w:val="ru-RU"/>
        </w:rPr>
        <w:t>иничнен</w:t>
      </w:r>
      <w:r w:rsidR="00172E7F" w:rsidRPr="00124157">
        <w:rPr>
          <w:rFonts w:cs="Times New Roman"/>
          <w:sz w:val="25"/>
          <w:szCs w:val="25"/>
          <w:lang w:val="ru-RU"/>
        </w:rPr>
        <w:t>ском сельском поселении, в соответствии с настоящим Порядком и положениями Регламента ЭП.</w:t>
      </w:r>
    </w:p>
    <w:p w:rsidR="00D84FFC" w:rsidRPr="00124157" w:rsidRDefault="00D84FFC" w:rsidP="001B39F0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</w:p>
    <w:p w:rsidR="00376A4D" w:rsidRPr="00124157" w:rsidRDefault="00376A4D" w:rsidP="00AC29E0">
      <w:pPr>
        <w:pStyle w:val="a4"/>
        <w:numPr>
          <w:ilvl w:val="0"/>
          <w:numId w:val="6"/>
        </w:numPr>
        <w:jc w:val="center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Общие положения </w:t>
      </w:r>
      <w:bookmarkStart w:id="0" w:name="_GoBack"/>
      <w:bookmarkEnd w:id="0"/>
    </w:p>
    <w:p w:rsidR="00AC29E0" w:rsidRPr="00124157" w:rsidRDefault="00AC29E0" w:rsidP="00AC29E0">
      <w:pPr>
        <w:pStyle w:val="a4"/>
        <w:ind w:left="709"/>
        <w:jc w:val="both"/>
        <w:rPr>
          <w:rFonts w:cs="Times New Roman"/>
          <w:sz w:val="25"/>
          <w:szCs w:val="25"/>
          <w:lang w:val="ru-RU"/>
        </w:rPr>
      </w:pPr>
    </w:p>
    <w:p w:rsidR="00AC29E0" w:rsidRPr="00124157" w:rsidRDefault="00376A4D" w:rsidP="00AC29E0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Порядок определяет процедуру проведения Закупок малого объема для нужд заказчиков муниципального образования </w:t>
      </w:r>
      <w:r w:rsidR="00447961" w:rsidRPr="00124157">
        <w:rPr>
          <w:rFonts w:cs="Times New Roman"/>
          <w:sz w:val="25"/>
          <w:szCs w:val="25"/>
          <w:lang w:val="ru-RU"/>
        </w:rPr>
        <w:t>Криничненское</w:t>
      </w:r>
      <w:r w:rsidRPr="00124157">
        <w:rPr>
          <w:rFonts w:cs="Times New Roman"/>
          <w:sz w:val="25"/>
          <w:szCs w:val="25"/>
          <w:lang w:val="ru-RU"/>
        </w:rPr>
        <w:t xml:space="preserve"> сельское поселение </w:t>
      </w:r>
      <w:r w:rsidR="00CF3454" w:rsidRPr="00124157">
        <w:rPr>
          <w:rFonts w:cs="Times New Roman"/>
          <w:sz w:val="25"/>
          <w:szCs w:val="25"/>
          <w:lang w:val="ru-RU"/>
        </w:rPr>
        <w:t>Белогорского</w:t>
      </w:r>
      <w:r w:rsidRPr="00124157">
        <w:rPr>
          <w:rFonts w:cs="Times New Roman"/>
          <w:sz w:val="25"/>
          <w:szCs w:val="25"/>
          <w:lang w:val="ru-RU"/>
        </w:rPr>
        <w:t xml:space="preserve"> района Республики Крым, участия в Закупках малого объема и устанавливает последовательность действий Заказчика в указанных процессах.</w:t>
      </w:r>
    </w:p>
    <w:p w:rsidR="00AC29E0" w:rsidRPr="00124157" w:rsidRDefault="00376A4D" w:rsidP="00AC29E0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В качестве Заказчика может быть только Заказчик, зарегистрированный в Единой информационной системе в сфере закупок и осуществивший регистрацию на ЭП</w:t>
      </w:r>
      <w:r w:rsidR="00AC29E0" w:rsidRPr="00124157">
        <w:rPr>
          <w:rFonts w:cs="Times New Roman"/>
          <w:sz w:val="25"/>
          <w:szCs w:val="25"/>
          <w:lang w:val="ru-RU"/>
        </w:rPr>
        <w:t>.</w:t>
      </w:r>
    </w:p>
    <w:p w:rsidR="001433EC" w:rsidRPr="00124157" w:rsidRDefault="00376A4D" w:rsidP="001433EC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В качестве Участника может быть любое юридическое лицо или физическое лицо, в том числе зарегистрированный в качестве индивидуального предпринимателя, осуществившее аккредитацию на ЭП либо прошедшее процедуру регистрации в Электронном магазине.</w:t>
      </w:r>
    </w:p>
    <w:p w:rsidR="001433EC" w:rsidRPr="00124157" w:rsidRDefault="00376A4D" w:rsidP="001433EC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Порядок работы и доступа к Электронному магазину осуществляется в соответствии с Регламентом ЭП и Руководством пользователя ЭП.</w:t>
      </w:r>
    </w:p>
    <w:p w:rsidR="001433EC" w:rsidRPr="00124157" w:rsidRDefault="001433EC" w:rsidP="001433EC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О</w:t>
      </w:r>
      <w:r w:rsidR="00376A4D" w:rsidRPr="00124157">
        <w:rPr>
          <w:rFonts w:cs="Times New Roman"/>
          <w:sz w:val="25"/>
          <w:szCs w:val="25"/>
          <w:lang w:val="ru-RU"/>
        </w:rPr>
        <w:t xml:space="preserve">тношения прямо неурегулированные данным Порядком регулируются </w:t>
      </w:r>
      <w:r w:rsidR="00322D4F" w:rsidRPr="00124157">
        <w:rPr>
          <w:rFonts w:cs="Times New Roman"/>
          <w:sz w:val="25"/>
          <w:szCs w:val="25"/>
          <w:lang w:val="ru-RU"/>
        </w:rPr>
        <w:t xml:space="preserve">законодательством </w:t>
      </w:r>
      <w:r w:rsidR="00376A4D" w:rsidRPr="00124157">
        <w:rPr>
          <w:rFonts w:cs="Times New Roman"/>
          <w:sz w:val="25"/>
          <w:szCs w:val="25"/>
          <w:lang w:val="ru-RU"/>
        </w:rPr>
        <w:t>Р</w:t>
      </w:r>
      <w:r w:rsidR="00322D4F" w:rsidRPr="00124157">
        <w:rPr>
          <w:rFonts w:cs="Times New Roman"/>
          <w:sz w:val="25"/>
          <w:szCs w:val="25"/>
          <w:lang w:val="ru-RU"/>
        </w:rPr>
        <w:t>оссийской Федерации и Регламентом ЭП. В случае использования терминов и сокращений, не указанных в Разделе 1 настоящего Порядка, такие термины и сокращения определяются в соответствии с законодательством Российской Федерации, Регламентом ЭП и Руководством пользователя ЭП.</w:t>
      </w:r>
    </w:p>
    <w:p w:rsidR="00322D4F" w:rsidRPr="00124157" w:rsidRDefault="00322D4F" w:rsidP="001433EC">
      <w:pPr>
        <w:pStyle w:val="a4"/>
        <w:numPr>
          <w:ilvl w:val="1"/>
          <w:numId w:val="10"/>
        </w:numPr>
        <w:ind w:left="0" w:firstLine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Для бесперебойной работы Электронного магазина реко</w:t>
      </w:r>
      <w:r w:rsidR="0032765B" w:rsidRPr="00124157">
        <w:rPr>
          <w:rFonts w:cs="Times New Roman"/>
          <w:sz w:val="25"/>
          <w:szCs w:val="25"/>
          <w:lang w:val="ru-RU"/>
        </w:rPr>
        <w:t xml:space="preserve">мендуется использовать браузер  </w:t>
      </w:r>
      <w:r w:rsidR="0032765B" w:rsidRPr="00124157">
        <w:rPr>
          <w:rFonts w:cs="Times New Roman"/>
          <w:b/>
          <w:bCs/>
          <w:color w:val="333333"/>
          <w:sz w:val="25"/>
          <w:szCs w:val="25"/>
        </w:rPr>
        <w:t>Internet</w:t>
      </w:r>
      <w:r w:rsidR="0032765B" w:rsidRPr="00124157">
        <w:rPr>
          <w:rFonts w:cs="Times New Roman"/>
          <w:b/>
          <w:bCs/>
          <w:color w:val="333333"/>
          <w:sz w:val="25"/>
          <w:szCs w:val="25"/>
          <w:lang w:val="ru-RU"/>
        </w:rPr>
        <w:t xml:space="preserve"> </w:t>
      </w:r>
      <w:r w:rsidR="0032765B" w:rsidRPr="00124157">
        <w:rPr>
          <w:rFonts w:cs="Times New Roman"/>
          <w:b/>
          <w:bCs/>
          <w:color w:val="333333"/>
          <w:sz w:val="25"/>
          <w:szCs w:val="25"/>
        </w:rPr>
        <w:t>Explorer</w:t>
      </w:r>
      <w:r w:rsidRPr="00124157">
        <w:rPr>
          <w:rFonts w:cs="Times New Roman"/>
          <w:sz w:val="25"/>
          <w:szCs w:val="25"/>
          <w:lang w:val="ru-RU"/>
        </w:rPr>
        <w:t xml:space="preserve"> версии</w:t>
      </w:r>
      <w:r w:rsidR="0032765B" w:rsidRPr="00124157">
        <w:rPr>
          <w:rFonts w:cs="Times New Roman"/>
          <w:sz w:val="25"/>
          <w:szCs w:val="25"/>
          <w:lang w:val="ru-RU"/>
        </w:rPr>
        <w:t xml:space="preserve"> 11</w:t>
      </w:r>
      <w:r w:rsidRPr="00124157">
        <w:rPr>
          <w:rFonts w:cs="Times New Roman"/>
          <w:sz w:val="25"/>
          <w:szCs w:val="25"/>
          <w:lang w:val="ru-RU"/>
        </w:rPr>
        <w:t xml:space="preserve"> или выше.</w:t>
      </w:r>
    </w:p>
    <w:p w:rsidR="00322D4F" w:rsidRPr="00124157" w:rsidRDefault="00322D4F" w:rsidP="00322D4F">
      <w:pPr>
        <w:pStyle w:val="a4"/>
        <w:ind w:left="709"/>
        <w:jc w:val="both"/>
        <w:rPr>
          <w:rFonts w:cs="Times New Roman"/>
          <w:sz w:val="25"/>
          <w:szCs w:val="25"/>
          <w:lang w:val="ru-RU"/>
        </w:rPr>
      </w:pPr>
    </w:p>
    <w:p w:rsidR="00322D4F" w:rsidRPr="00124157" w:rsidRDefault="00376A4D" w:rsidP="00AC29E0">
      <w:pPr>
        <w:pStyle w:val="a4"/>
        <w:numPr>
          <w:ilvl w:val="0"/>
          <w:numId w:val="6"/>
        </w:numPr>
        <w:jc w:val="center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Порядок проведения Зак</w:t>
      </w:r>
      <w:r w:rsidR="00322D4F" w:rsidRPr="00124157">
        <w:rPr>
          <w:rFonts w:cs="Times New Roman"/>
          <w:sz w:val="25"/>
          <w:szCs w:val="25"/>
          <w:lang w:val="ru-RU"/>
        </w:rPr>
        <w:t>упок малого объема</w:t>
      </w:r>
    </w:p>
    <w:p w:rsidR="004E1920" w:rsidRPr="00124157" w:rsidRDefault="004E1920" w:rsidP="004E1920">
      <w:pPr>
        <w:pStyle w:val="a4"/>
        <w:ind w:left="709"/>
        <w:jc w:val="both"/>
        <w:rPr>
          <w:rFonts w:cs="Times New Roman"/>
          <w:sz w:val="25"/>
          <w:szCs w:val="25"/>
          <w:lang w:val="ru-RU"/>
        </w:rPr>
      </w:pP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3.1. </w:t>
      </w:r>
      <w:r w:rsidR="00322D4F" w:rsidRPr="00124157">
        <w:rPr>
          <w:rFonts w:cs="Times New Roman"/>
          <w:sz w:val="25"/>
          <w:szCs w:val="25"/>
          <w:lang w:val="ru-RU"/>
        </w:rPr>
        <w:t>Электронный магазин поддерживает автоматизацию и проведение Закупок с электронной формой подачи Предложений.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3.2. </w:t>
      </w:r>
      <w:r w:rsidR="00322D4F" w:rsidRPr="00124157">
        <w:rPr>
          <w:rFonts w:cs="Times New Roman"/>
          <w:sz w:val="25"/>
          <w:szCs w:val="25"/>
          <w:lang w:val="ru-RU"/>
        </w:rPr>
        <w:t>Пользователь модуля имеет возможность осуществлять действия в качестве: Заказчика или Участника Закупки.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3.3. </w:t>
      </w:r>
      <w:r w:rsidR="00322D4F" w:rsidRPr="00124157">
        <w:rPr>
          <w:rFonts w:cs="Times New Roman"/>
          <w:sz w:val="25"/>
          <w:szCs w:val="25"/>
          <w:lang w:val="ru-RU"/>
        </w:rPr>
        <w:t xml:space="preserve">Пользователь модуля, выступающий в качестве Заказчика в Закупке, имеет </w:t>
      </w:r>
      <w:r w:rsidR="00C1651C" w:rsidRPr="00124157">
        <w:rPr>
          <w:rFonts w:cs="Times New Roman"/>
          <w:sz w:val="25"/>
          <w:szCs w:val="25"/>
          <w:lang w:val="ru-RU"/>
        </w:rPr>
        <w:t>возможность размещения и проведения</w:t>
      </w:r>
      <w:r w:rsidRPr="00124157">
        <w:rPr>
          <w:rFonts w:cs="Times New Roman"/>
          <w:sz w:val="25"/>
          <w:szCs w:val="25"/>
          <w:lang w:val="ru-RU"/>
        </w:rPr>
        <w:t>.</w:t>
      </w:r>
      <w:r w:rsidR="00C1651C" w:rsidRPr="00124157">
        <w:rPr>
          <w:rFonts w:cs="Times New Roman"/>
          <w:sz w:val="25"/>
          <w:szCs w:val="25"/>
          <w:lang w:val="ru-RU"/>
        </w:rPr>
        <w:t xml:space="preserve"> 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3.4. </w:t>
      </w:r>
      <w:r w:rsidR="00C1651C" w:rsidRPr="00124157">
        <w:rPr>
          <w:rFonts w:cs="Times New Roman"/>
          <w:sz w:val="25"/>
          <w:szCs w:val="25"/>
          <w:lang w:val="ru-RU"/>
        </w:rPr>
        <w:t>Пользователь модуля, выступающий в качестве Участника Закупки, имеет возможность подачи Предложений на Закупку, а также размещения Предложений о продаже.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3.5. </w:t>
      </w:r>
      <w:r w:rsidR="00C1651C" w:rsidRPr="00124157">
        <w:rPr>
          <w:rFonts w:cs="Times New Roman"/>
          <w:sz w:val="25"/>
          <w:szCs w:val="25"/>
          <w:lang w:val="ru-RU"/>
        </w:rPr>
        <w:t xml:space="preserve">Пользователь модуля, выступающий в качестве Участника Закупки, имеет возможность в Личном кабинете оформить подписку на получение уведомлений о Закупках, </w:t>
      </w:r>
      <w:r w:rsidR="00863A55" w:rsidRPr="00124157">
        <w:rPr>
          <w:rFonts w:cs="Times New Roman"/>
          <w:sz w:val="25"/>
          <w:szCs w:val="25"/>
          <w:lang w:val="ru-RU"/>
        </w:rPr>
        <w:t>опубликованных Заказчиками по интересующей его классификационной группировке товаров, работ, услуг, а также по территориальному признаку.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3.6. </w:t>
      </w:r>
      <w:r w:rsidR="00DA69A0" w:rsidRPr="00124157">
        <w:rPr>
          <w:rFonts w:cs="Times New Roman"/>
          <w:sz w:val="25"/>
          <w:szCs w:val="25"/>
          <w:lang w:val="ru-RU"/>
        </w:rPr>
        <w:t>Извещение о проведении Закупки публикуется Заказчиком с использованием Электронного магазина в соответствии с законодательством Российской Федерации.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3.7. </w:t>
      </w:r>
      <w:r w:rsidR="00DA69A0" w:rsidRPr="00124157">
        <w:rPr>
          <w:rFonts w:cs="Times New Roman"/>
          <w:sz w:val="25"/>
          <w:szCs w:val="25"/>
          <w:lang w:val="ru-RU"/>
        </w:rPr>
        <w:t>Экранная форма Извещения о Закупке содержит, включая, но, не ограничиваясь, следующие сведения: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lastRenderedPageBreak/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общая информация о предмете закупки и/или договора;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сведения о начальной (максимальной) цене договора (при наличии);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количество (объем);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плановая дата заключения договора (при наличии);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срок, условия и место поставки товара, выполнения работ, оказания;</w:t>
      </w:r>
    </w:p>
    <w:p w:rsidR="004E1920" w:rsidRPr="00124157" w:rsidRDefault="004E1920" w:rsidP="004E1920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- </w:t>
      </w:r>
      <w:r w:rsidR="00DA69A0" w:rsidRPr="00124157">
        <w:rPr>
          <w:rFonts w:cs="Times New Roman"/>
          <w:sz w:val="25"/>
          <w:szCs w:val="25"/>
          <w:lang w:val="ru-RU"/>
        </w:rPr>
        <w:t>дата и время окончания срока подачи предложений (время указывается с точностью до минут).</w:t>
      </w:r>
    </w:p>
    <w:p w:rsidR="006F2A48" w:rsidRPr="00124157" w:rsidRDefault="004E1920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3.8. </w:t>
      </w:r>
      <w:r w:rsidR="00DA69A0" w:rsidRPr="00124157">
        <w:rPr>
          <w:rFonts w:cs="Times New Roman"/>
          <w:sz w:val="25"/>
          <w:szCs w:val="25"/>
          <w:lang w:val="ru-RU"/>
        </w:rPr>
        <w:t>При формировании Извещения о Закупке Заказчик имеет возможность загрузить файл (файлы), содержащий, в том числе, проект договора заключаемого по итогам Закупки, документы, содержащие описание требований к поставщикам (исполнителям), товарам (работам/услугам) и условиям поставки (выполнения работ/оказания услуг). Такой файл (файлы) должны быть доступны для скачивания и просмотра вместе с И</w:t>
      </w:r>
      <w:r w:rsidR="003F1B8B" w:rsidRPr="00124157">
        <w:rPr>
          <w:rFonts w:cs="Times New Roman"/>
          <w:sz w:val="25"/>
          <w:szCs w:val="25"/>
          <w:lang w:val="ru-RU"/>
        </w:rPr>
        <w:t>звещением о Закупке. Не допускается размещение поврежденных и (или) заблокированных файлов.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3.9. </w:t>
      </w:r>
      <w:r w:rsidR="003F1B8B" w:rsidRPr="00124157">
        <w:rPr>
          <w:rFonts w:cs="Times New Roman"/>
          <w:sz w:val="25"/>
          <w:szCs w:val="25"/>
          <w:lang w:val="ru-RU"/>
        </w:rPr>
        <w:t>Заказчик имеет возможность в Личном кабинете отказаться от проведения Закупки до окончания срока подачи Предложений.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3.10. </w:t>
      </w:r>
      <w:r w:rsidR="003F1B8B" w:rsidRPr="00124157">
        <w:rPr>
          <w:rFonts w:cs="Times New Roman"/>
          <w:sz w:val="25"/>
          <w:szCs w:val="25"/>
          <w:lang w:val="ru-RU"/>
        </w:rPr>
        <w:t>Извещение о проведении Закупки публикуется заказчиком не менее чем за 2 (два) рабочих дня до даты рассмотрения Предложений.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3.11. </w:t>
      </w:r>
      <w:r w:rsidR="003F1B8B" w:rsidRPr="00124157">
        <w:rPr>
          <w:rFonts w:cs="Times New Roman"/>
          <w:sz w:val="25"/>
          <w:szCs w:val="25"/>
          <w:lang w:val="ru-RU"/>
        </w:rPr>
        <w:t>Заказчики, в случае необходимости, при наличии обоснованных обстоятельств, препятствующих проведению закупки в порядке, установленном п. 3.10. данного Порядка, могут осуществлять «срочные закупки» - срок проведения которых составляет 1 рабочий день.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3.12. </w:t>
      </w:r>
      <w:r w:rsidR="003F1B8B" w:rsidRPr="00124157">
        <w:rPr>
          <w:rFonts w:cs="Times New Roman"/>
          <w:sz w:val="25"/>
          <w:szCs w:val="25"/>
          <w:lang w:val="ru-RU"/>
        </w:rPr>
        <w:t>С момента опубликования в Электронном магазине Извещения о Закупке и до наступления времени окончания подачи Предложений Заказчик имеет возможность внести изменения в информацию, содержащуюся в Извещении о Закупке. При этом срок подачи Предложений на Закупку должен быть продлен таким образом, чтобы с даты публикации изменений до даты рассмотрения Предложений составляет не менее</w:t>
      </w:r>
      <w:proofErr w:type="gramStart"/>
      <w:r w:rsidR="007455E7" w:rsidRPr="00124157">
        <w:rPr>
          <w:rFonts w:cs="Times New Roman"/>
          <w:sz w:val="25"/>
          <w:szCs w:val="25"/>
          <w:lang w:val="ru-RU"/>
        </w:rPr>
        <w:t>,</w:t>
      </w:r>
      <w:proofErr w:type="gramEnd"/>
      <w:r w:rsidR="003F1B8B" w:rsidRPr="00124157">
        <w:rPr>
          <w:rFonts w:cs="Times New Roman"/>
          <w:sz w:val="25"/>
          <w:szCs w:val="25"/>
          <w:lang w:val="ru-RU"/>
        </w:rPr>
        <w:t xml:space="preserve"> </w:t>
      </w:r>
      <w:r w:rsidR="007455E7" w:rsidRPr="00124157">
        <w:rPr>
          <w:rFonts w:cs="Times New Roman"/>
          <w:sz w:val="25"/>
          <w:szCs w:val="25"/>
          <w:lang w:val="ru-RU"/>
        </w:rPr>
        <w:t>чем 1 (один) рабочий день.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3.12. </w:t>
      </w:r>
      <w:r w:rsidR="007455E7" w:rsidRPr="00124157">
        <w:rPr>
          <w:rFonts w:cs="Times New Roman"/>
          <w:sz w:val="25"/>
          <w:szCs w:val="25"/>
          <w:lang w:val="ru-RU"/>
        </w:rPr>
        <w:t>При расхождении сведений между внесенными в стандартные формы Электронного магазина и прикрепленными к ним документами, преимущество имеют сведения, указанные в стандартных формах.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3.13. </w:t>
      </w:r>
      <w:r w:rsidR="007455E7" w:rsidRPr="00124157">
        <w:rPr>
          <w:rFonts w:cs="Times New Roman"/>
          <w:sz w:val="25"/>
          <w:szCs w:val="25"/>
          <w:lang w:val="ru-RU"/>
        </w:rPr>
        <w:t>Рассмотрение Предложений на Закупку осуществляется Заказчиком в соответствии с требованиями, установленными законодательством Российской Федерации и Извещением.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3.14. </w:t>
      </w:r>
      <w:r w:rsidR="007455E7" w:rsidRPr="00124157">
        <w:rPr>
          <w:rFonts w:cs="Times New Roman"/>
          <w:sz w:val="25"/>
          <w:szCs w:val="25"/>
          <w:lang w:val="ru-RU"/>
        </w:rPr>
        <w:t>По результатам рассмотрение Заказчиком поданных Предложений, после того, как Заказчик указал решение в отношении всех поданных Предложений, в Электронном магазине имеется возможность заключить с Участником договор в электронном виде либо поставить отметку о заключении договора.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3.15. </w:t>
      </w:r>
      <w:r w:rsidR="00395AA7" w:rsidRPr="00124157">
        <w:rPr>
          <w:rFonts w:cs="Times New Roman"/>
          <w:sz w:val="25"/>
          <w:szCs w:val="25"/>
          <w:lang w:val="ru-RU"/>
        </w:rPr>
        <w:t>По результатам рассмотрения Предложений составляет протокол. Протокол должен содержать: информацию о порядковых номерах Предложений; Предложений о цене договора, поданные Участниками; ранжированные по мере убывания с указанием порядковых номерах, присвоенных Предложений; время и дату поступления Предложений; решение о соответствии (несоответствии) предложения требованиям, установленным Извещением о Закупке.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3.16. </w:t>
      </w:r>
      <w:r w:rsidR="00395AA7" w:rsidRPr="00124157">
        <w:rPr>
          <w:rFonts w:cs="Times New Roman"/>
          <w:sz w:val="25"/>
          <w:szCs w:val="25"/>
          <w:lang w:val="ru-RU"/>
        </w:rPr>
        <w:t>В случае</w:t>
      </w:r>
      <w:proofErr w:type="gramStart"/>
      <w:r w:rsidR="00395AA7" w:rsidRPr="00124157">
        <w:rPr>
          <w:rFonts w:cs="Times New Roman"/>
          <w:sz w:val="25"/>
          <w:szCs w:val="25"/>
          <w:lang w:val="ru-RU"/>
        </w:rPr>
        <w:t>,</w:t>
      </w:r>
      <w:proofErr w:type="gramEnd"/>
      <w:r w:rsidR="00395AA7" w:rsidRPr="00124157">
        <w:rPr>
          <w:rFonts w:cs="Times New Roman"/>
          <w:sz w:val="25"/>
          <w:szCs w:val="25"/>
          <w:lang w:val="ru-RU"/>
        </w:rPr>
        <w:t xml:space="preserve"> если победителем признается Участник, сделавший предложение по цене договора, отличное от наименьшего Предложения, заказчик указывает в протоколе обоснование принятого решения.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3.17. </w:t>
      </w:r>
      <w:r w:rsidR="00F1294F" w:rsidRPr="00124157">
        <w:rPr>
          <w:rFonts w:cs="Times New Roman"/>
          <w:sz w:val="25"/>
          <w:szCs w:val="25"/>
          <w:lang w:val="ru-RU"/>
        </w:rPr>
        <w:t xml:space="preserve">В случае предложения наименьшей цены несколькими участниками закупки победителем признается Участник, Предложение на </w:t>
      </w:r>
      <w:proofErr w:type="gramStart"/>
      <w:r w:rsidR="00F1294F" w:rsidRPr="00124157">
        <w:rPr>
          <w:rFonts w:cs="Times New Roman"/>
          <w:sz w:val="25"/>
          <w:szCs w:val="25"/>
          <w:lang w:val="ru-RU"/>
        </w:rPr>
        <w:t>участие</w:t>
      </w:r>
      <w:proofErr w:type="gramEnd"/>
      <w:r w:rsidR="00F1294F" w:rsidRPr="00124157">
        <w:rPr>
          <w:rFonts w:cs="Times New Roman"/>
          <w:sz w:val="25"/>
          <w:szCs w:val="25"/>
          <w:lang w:val="ru-RU"/>
        </w:rPr>
        <w:t xml:space="preserve"> в Закупке которого поступило ранее других Предложений, в которых предложена такая же цена.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3.18. </w:t>
      </w:r>
      <w:r w:rsidR="00F1294F" w:rsidRPr="00124157">
        <w:rPr>
          <w:rFonts w:cs="Times New Roman"/>
          <w:sz w:val="25"/>
          <w:szCs w:val="25"/>
          <w:lang w:val="ru-RU"/>
        </w:rPr>
        <w:t>При отсутствии Предложений на закупку, удовлетворяющих потребностям Заказчика, Заказчик может самостоятельно выбрать подходящее Предложение о продаже из числа размещенных в Электронном магазине.</w:t>
      </w:r>
    </w:p>
    <w:p w:rsidR="00D84FFC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3.19. </w:t>
      </w:r>
      <w:r w:rsidR="00F1294F" w:rsidRPr="00124157">
        <w:rPr>
          <w:rFonts w:cs="Times New Roman"/>
          <w:sz w:val="25"/>
          <w:szCs w:val="25"/>
          <w:lang w:val="ru-RU"/>
        </w:rPr>
        <w:t xml:space="preserve">При отсутствии Предложений на закупку и Предложений о продаже, удовлетворяющих </w:t>
      </w:r>
      <w:r w:rsidR="00F1294F" w:rsidRPr="00124157">
        <w:rPr>
          <w:rFonts w:cs="Times New Roman"/>
          <w:sz w:val="25"/>
          <w:szCs w:val="25"/>
          <w:lang w:val="ru-RU"/>
        </w:rPr>
        <w:lastRenderedPageBreak/>
        <w:t>потребностям Заказчика, Заказчик может заключить договор вне Электронного магазина и зафиксировать этот факт заключения договора в Электронном магазине.</w:t>
      </w:r>
    </w:p>
    <w:p w:rsidR="006F2A48" w:rsidRPr="00124157" w:rsidRDefault="006F2A48" w:rsidP="006F2A48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</w:p>
    <w:p w:rsidR="00F1294F" w:rsidRPr="00124157" w:rsidRDefault="00F1294F" w:rsidP="00AC29E0">
      <w:pPr>
        <w:pStyle w:val="a4"/>
        <w:numPr>
          <w:ilvl w:val="0"/>
          <w:numId w:val="6"/>
        </w:numPr>
        <w:jc w:val="center"/>
        <w:rPr>
          <w:rFonts w:cs="Times New Roman"/>
          <w:b/>
          <w:sz w:val="25"/>
          <w:szCs w:val="25"/>
          <w:lang w:val="ru-RU"/>
        </w:rPr>
      </w:pPr>
      <w:r w:rsidRPr="00124157">
        <w:rPr>
          <w:rFonts w:cs="Times New Roman"/>
          <w:b/>
          <w:sz w:val="25"/>
          <w:szCs w:val="25"/>
          <w:lang w:val="ru-RU"/>
        </w:rPr>
        <w:t>Подача, изменение, отзыв Предложения на Закупку малого объема</w:t>
      </w:r>
    </w:p>
    <w:p w:rsidR="00F1294F" w:rsidRPr="00124157" w:rsidRDefault="00F1294F" w:rsidP="00F1294F">
      <w:pPr>
        <w:jc w:val="both"/>
        <w:rPr>
          <w:rFonts w:cs="Times New Roman"/>
          <w:b/>
          <w:sz w:val="25"/>
          <w:szCs w:val="25"/>
          <w:lang w:val="ru-RU"/>
        </w:rPr>
      </w:pPr>
    </w:p>
    <w:p w:rsidR="00F1294F" w:rsidRPr="00124157" w:rsidRDefault="00C53245" w:rsidP="00C53245">
      <w:pPr>
        <w:pStyle w:val="a4"/>
        <w:numPr>
          <w:ilvl w:val="1"/>
          <w:numId w:val="11"/>
        </w:numPr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 </w:t>
      </w:r>
      <w:r w:rsidR="00F1294F" w:rsidRPr="00124157">
        <w:rPr>
          <w:rFonts w:cs="Times New Roman"/>
          <w:sz w:val="25"/>
          <w:szCs w:val="25"/>
          <w:lang w:val="ru-RU"/>
        </w:rPr>
        <w:t>Подача Предложений на Закупку осуществляется только Пользователями модуля.</w:t>
      </w:r>
    </w:p>
    <w:p w:rsidR="00610511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4.2. Любой Пользователь модуля (кроме Зака</w:t>
      </w:r>
      <w:r w:rsidR="00610511" w:rsidRPr="00124157">
        <w:rPr>
          <w:rFonts w:cs="Times New Roman"/>
          <w:sz w:val="25"/>
          <w:szCs w:val="25"/>
          <w:lang w:val="ru-RU"/>
        </w:rPr>
        <w:t>зчика в такой процедуре) имеет возможность создать Пр</w:t>
      </w:r>
      <w:r w:rsidRPr="00124157">
        <w:rPr>
          <w:rFonts w:cs="Times New Roman"/>
          <w:sz w:val="25"/>
          <w:szCs w:val="25"/>
          <w:lang w:val="ru-RU"/>
        </w:rPr>
        <w:t xml:space="preserve">едложение на Закупку до наступления времени окончания подачи </w:t>
      </w:r>
      <w:r w:rsidR="00610511" w:rsidRPr="00124157">
        <w:rPr>
          <w:rFonts w:cs="Times New Roman"/>
          <w:sz w:val="25"/>
          <w:szCs w:val="25"/>
          <w:lang w:val="ru-RU"/>
        </w:rPr>
        <w:t>Предложений.</w:t>
      </w:r>
    </w:p>
    <w:p w:rsidR="00610511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4.3. При формировании Предложения на Закупку Пользователь модуля </w:t>
      </w:r>
      <w:proofErr w:type="gramStart"/>
      <w:r w:rsidRPr="00124157">
        <w:rPr>
          <w:rFonts w:cs="Times New Roman"/>
          <w:sz w:val="25"/>
          <w:szCs w:val="25"/>
          <w:lang w:val="ru-RU"/>
        </w:rPr>
        <w:t>обязан</w:t>
      </w:r>
      <w:proofErr w:type="gramEnd"/>
      <w:r w:rsidRPr="00124157">
        <w:rPr>
          <w:rFonts w:cs="Times New Roman"/>
          <w:sz w:val="25"/>
          <w:szCs w:val="25"/>
          <w:lang w:val="ru-RU"/>
        </w:rPr>
        <w:t xml:space="preserve"> пои заполнении экранной формы Предложения указать сведения о цене, по которой он согласен заключить договор по итогам соответствующей Закупки. В случае расхождения сведений о цене, указанных в соответствующем поле экранной формы Предложения и сведений о цене указанных в документах, содержащихся в загруженном файле, принимаются сведения о цене, указанные в соответствующем поле формы Предложе</w:t>
      </w:r>
      <w:r w:rsidR="00610511" w:rsidRPr="00124157">
        <w:rPr>
          <w:rFonts w:cs="Times New Roman"/>
          <w:sz w:val="25"/>
          <w:szCs w:val="25"/>
          <w:lang w:val="ru-RU"/>
        </w:rPr>
        <w:t>ния в Электронном магазине.</w:t>
      </w:r>
    </w:p>
    <w:p w:rsidR="00610511" w:rsidRPr="00124157" w:rsidRDefault="00610511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4.4. П</w:t>
      </w:r>
      <w:r w:rsidR="00F1294F" w:rsidRPr="00124157">
        <w:rPr>
          <w:rFonts w:cs="Times New Roman"/>
          <w:sz w:val="25"/>
          <w:szCs w:val="25"/>
          <w:lang w:val="ru-RU"/>
        </w:rPr>
        <w:t xml:space="preserve">редложение на Закупку должно содержать </w:t>
      </w:r>
      <w:r w:rsidR="0032765B" w:rsidRPr="00124157">
        <w:rPr>
          <w:rFonts w:cs="Times New Roman"/>
          <w:sz w:val="25"/>
          <w:szCs w:val="25"/>
          <w:lang w:val="ru-RU"/>
        </w:rPr>
        <w:t>сведения и документы,</w:t>
      </w:r>
      <w:r w:rsidR="00F1294F" w:rsidRPr="00124157">
        <w:rPr>
          <w:rFonts w:cs="Times New Roman"/>
          <w:sz w:val="25"/>
          <w:szCs w:val="25"/>
          <w:lang w:val="ru-RU"/>
        </w:rPr>
        <w:t xml:space="preserve"> предусмотренные Извещением.</w:t>
      </w:r>
    </w:p>
    <w:p w:rsidR="00610511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4.5. Внесение изменений в поданное Предложение на участие в Закупке не допускается. В случае необходимости Участник Закупки может отозвать ранее поданное Предложение и подать новое Предложение до наступления времени окончания срока подачи Предложении, установленного в Извещ</w:t>
      </w:r>
      <w:r w:rsidR="00610511" w:rsidRPr="00124157">
        <w:rPr>
          <w:rFonts w:cs="Times New Roman"/>
          <w:sz w:val="25"/>
          <w:szCs w:val="25"/>
          <w:lang w:val="ru-RU"/>
        </w:rPr>
        <w:t>ении о закупке малого объема.</w:t>
      </w:r>
    </w:p>
    <w:p w:rsidR="00610511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4.6. Участник закупки вправе подать только одно Предложение на участие в Закупке.</w:t>
      </w:r>
    </w:p>
    <w:p w:rsidR="00610511" w:rsidRPr="00124157" w:rsidRDefault="00610511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</w:t>
      </w:r>
      <w:r w:rsidR="00F1294F" w:rsidRPr="00124157">
        <w:rPr>
          <w:rFonts w:cs="Times New Roman"/>
          <w:sz w:val="25"/>
          <w:szCs w:val="25"/>
          <w:lang w:val="ru-RU"/>
        </w:rPr>
        <w:t xml:space="preserve"> Предложение Участника подлежит откл</w:t>
      </w:r>
      <w:r w:rsidRPr="00124157">
        <w:rPr>
          <w:rFonts w:cs="Times New Roman"/>
          <w:sz w:val="25"/>
          <w:szCs w:val="25"/>
          <w:lang w:val="ru-RU"/>
        </w:rPr>
        <w:t>онению в случае, если:</w:t>
      </w:r>
    </w:p>
    <w:p w:rsidR="000734F2" w:rsidRPr="00124157" w:rsidRDefault="00610511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4.7.1.</w:t>
      </w:r>
      <w:r w:rsidR="000734F2" w:rsidRPr="00124157">
        <w:rPr>
          <w:rFonts w:cs="Times New Roman"/>
          <w:sz w:val="25"/>
          <w:szCs w:val="25"/>
          <w:lang w:val="ru-RU"/>
        </w:rPr>
        <w:t xml:space="preserve"> Предлож</w:t>
      </w:r>
      <w:r w:rsidR="00F1294F" w:rsidRPr="00124157">
        <w:rPr>
          <w:rFonts w:cs="Times New Roman"/>
          <w:sz w:val="25"/>
          <w:szCs w:val="25"/>
          <w:lang w:val="ru-RU"/>
        </w:rPr>
        <w:t xml:space="preserve">ение не соответствует требованиям, установленным извещением о </w:t>
      </w:r>
      <w:r w:rsidR="000734F2" w:rsidRPr="00124157">
        <w:rPr>
          <w:rFonts w:cs="Times New Roman"/>
          <w:sz w:val="25"/>
          <w:szCs w:val="25"/>
          <w:lang w:val="ru-RU"/>
        </w:rPr>
        <w:t>Закупке.</w:t>
      </w:r>
    </w:p>
    <w:p w:rsidR="000734F2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4.7.2. Предложение сод</w:t>
      </w:r>
      <w:r w:rsidR="000734F2" w:rsidRPr="00124157">
        <w:rPr>
          <w:rFonts w:cs="Times New Roman"/>
          <w:sz w:val="25"/>
          <w:szCs w:val="25"/>
          <w:lang w:val="ru-RU"/>
        </w:rPr>
        <w:t>ержит недостоверную информацию;</w:t>
      </w:r>
    </w:p>
    <w:p w:rsidR="000734F2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4.7.3. предложенная в заявке цена товара (работы, услуги) превышает начальную максимальную цену д</w:t>
      </w:r>
      <w:r w:rsidR="000734F2" w:rsidRPr="00124157">
        <w:rPr>
          <w:rFonts w:cs="Times New Roman"/>
          <w:sz w:val="25"/>
          <w:szCs w:val="25"/>
          <w:lang w:val="ru-RU"/>
        </w:rPr>
        <w:t>оговора, указанную в извещении;</w:t>
      </w:r>
    </w:p>
    <w:p w:rsidR="000734F2" w:rsidRPr="00124157" w:rsidRDefault="000734F2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4.7.4. сведения об Участнике закупки содержится</w:t>
      </w:r>
      <w:r w:rsidR="00F1294F" w:rsidRPr="00124157">
        <w:rPr>
          <w:rFonts w:cs="Times New Roman"/>
          <w:sz w:val="25"/>
          <w:szCs w:val="25"/>
          <w:lang w:val="ru-RU"/>
        </w:rPr>
        <w:t xml:space="preserve"> в реестре недобросовестных </w:t>
      </w:r>
      <w:r w:rsidRPr="00124157">
        <w:rPr>
          <w:rFonts w:cs="Times New Roman"/>
          <w:sz w:val="25"/>
          <w:szCs w:val="25"/>
          <w:lang w:val="ru-RU"/>
        </w:rPr>
        <w:t>поставщиков;</w:t>
      </w:r>
    </w:p>
    <w:p w:rsidR="001D3875" w:rsidRPr="00124157" w:rsidRDefault="00F1294F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4.7.5. Участник закупки не соответствует требованиям</w:t>
      </w:r>
      <w:r w:rsidR="000734F2" w:rsidRPr="00124157">
        <w:rPr>
          <w:rFonts w:cs="Times New Roman"/>
          <w:sz w:val="25"/>
          <w:szCs w:val="25"/>
          <w:lang w:val="ru-RU"/>
        </w:rPr>
        <w:t xml:space="preserve"> действующего зако</w:t>
      </w:r>
      <w:r w:rsidR="001D3875" w:rsidRPr="00124157">
        <w:rPr>
          <w:rFonts w:cs="Times New Roman"/>
          <w:sz w:val="25"/>
          <w:szCs w:val="25"/>
          <w:lang w:val="ru-RU"/>
        </w:rPr>
        <w:t>нодательства, в части получения</w:t>
      </w:r>
      <w:r w:rsidRPr="00124157">
        <w:rPr>
          <w:rFonts w:cs="Times New Roman"/>
          <w:sz w:val="25"/>
          <w:szCs w:val="25"/>
          <w:lang w:val="ru-RU"/>
        </w:rPr>
        <w:t xml:space="preserve"> специального разрешения (лиценз</w:t>
      </w:r>
      <w:r w:rsidR="001D3875" w:rsidRPr="00124157">
        <w:rPr>
          <w:rFonts w:cs="Times New Roman"/>
          <w:sz w:val="25"/>
          <w:szCs w:val="25"/>
          <w:lang w:val="ru-RU"/>
        </w:rPr>
        <w:t>ии), членства в саморегулируемой</w:t>
      </w:r>
      <w:r w:rsidRPr="00124157">
        <w:rPr>
          <w:rFonts w:cs="Times New Roman"/>
          <w:sz w:val="25"/>
          <w:szCs w:val="25"/>
          <w:lang w:val="ru-RU"/>
        </w:rPr>
        <w:t xml:space="preserve"> организации или получения свидетельс</w:t>
      </w:r>
      <w:r w:rsidR="001D3875" w:rsidRPr="00124157">
        <w:rPr>
          <w:rFonts w:cs="Times New Roman"/>
          <w:sz w:val="25"/>
          <w:szCs w:val="25"/>
          <w:lang w:val="ru-RU"/>
        </w:rPr>
        <w:t xml:space="preserve">тва саморегулируемой </w:t>
      </w:r>
      <w:r w:rsidRPr="00124157">
        <w:rPr>
          <w:rFonts w:cs="Times New Roman"/>
          <w:sz w:val="25"/>
          <w:szCs w:val="25"/>
          <w:lang w:val="ru-RU"/>
        </w:rPr>
        <w:t>о</w:t>
      </w:r>
      <w:r w:rsidR="001D3875" w:rsidRPr="00124157">
        <w:rPr>
          <w:rFonts w:cs="Times New Roman"/>
          <w:sz w:val="25"/>
          <w:szCs w:val="25"/>
          <w:lang w:val="ru-RU"/>
        </w:rPr>
        <w:t>рганизации</w:t>
      </w:r>
      <w:r w:rsidRPr="00124157">
        <w:rPr>
          <w:rFonts w:cs="Times New Roman"/>
          <w:sz w:val="25"/>
          <w:szCs w:val="25"/>
          <w:lang w:val="ru-RU"/>
        </w:rPr>
        <w:t xml:space="preserve"> </w:t>
      </w:r>
      <w:r w:rsidR="001D3875" w:rsidRPr="00124157">
        <w:rPr>
          <w:rFonts w:cs="Times New Roman"/>
          <w:sz w:val="25"/>
          <w:szCs w:val="25"/>
          <w:lang w:val="ru-RU"/>
        </w:rPr>
        <w:t xml:space="preserve">о </w:t>
      </w:r>
      <w:r w:rsidRPr="00124157">
        <w:rPr>
          <w:rFonts w:cs="Times New Roman"/>
          <w:sz w:val="25"/>
          <w:szCs w:val="25"/>
          <w:lang w:val="ru-RU"/>
        </w:rPr>
        <w:t xml:space="preserve">допуске к определенному виду работ, и другим требованиям, установленным в Извещении </w:t>
      </w:r>
      <w:r w:rsidR="001D3875" w:rsidRPr="00124157">
        <w:rPr>
          <w:rFonts w:cs="Times New Roman"/>
          <w:sz w:val="25"/>
          <w:szCs w:val="25"/>
          <w:lang w:val="ru-RU"/>
        </w:rPr>
        <w:t>пунктом 1 части 1 ст. 31 44-ФЗ.</w:t>
      </w:r>
    </w:p>
    <w:p w:rsidR="001D3875" w:rsidRPr="00124157" w:rsidRDefault="001D3875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</w:p>
    <w:p w:rsidR="00D84FFC" w:rsidRPr="00124157" w:rsidRDefault="00F1294F" w:rsidP="001D3875">
      <w:pPr>
        <w:pStyle w:val="a4"/>
        <w:ind w:left="0" w:firstLine="709"/>
        <w:jc w:val="center"/>
        <w:rPr>
          <w:rFonts w:cs="Times New Roman"/>
          <w:b/>
          <w:sz w:val="25"/>
          <w:szCs w:val="25"/>
          <w:lang w:val="ru-RU"/>
        </w:rPr>
      </w:pPr>
      <w:r w:rsidRPr="00124157">
        <w:rPr>
          <w:rFonts w:cs="Times New Roman"/>
          <w:b/>
          <w:sz w:val="25"/>
          <w:szCs w:val="25"/>
          <w:lang w:val="ru-RU"/>
        </w:rPr>
        <w:t>5. Заключение договора по результатам Закупки малого объема</w:t>
      </w:r>
    </w:p>
    <w:p w:rsidR="00D84FFC" w:rsidRPr="00124157" w:rsidRDefault="00D84FFC" w:rsidP="00F129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</w:p>
    <w:p w:rsidR="00D84FFC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5.1. По результатам Закупки Заказчик имеет возможность:</w:t>
      </w:r>
    </w:p>
    <w:p w:rsidR="001D387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5.1.1. Заключить договор в </w:t>
      </w:r>
      <w:proofErr w:type="gramStart"/>
      <w:r w:rsidRPr="00124157">
        <w:rPr>
          <w:rFonts w:cs="Times New Roman"/>
          <w:sz w:val="25"/>
          <w:szCs w:val="25"/>
          <w:lang w:val="ru-RU"/>
        </w:rPr>
        <w:t>электронном</w:t>
      </w:r>
      <w:proofErr w:type="gramEnd"/>
      <w:r w:rsidRPr="00124157">
        <w:rPr>
          <w:rFonts w:cs="Times New Roman"/>
          <w:sz w:val="25"/>
          <w:szCs w:val="25"/>
          <w:lang w:val="ru-RU"/>
        </w:rPr>
        <w:t xml:space="preserve"> в электронной форме с Участником закупки малого объема;</w:t>
      </w:r>
    </w:p>
    <w:p w:rsidR="001D387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5.1.2. Опубликовать в Личном кабинете информации о том, что:</w:t>
      </w:r>
    </w:p>
    <w:p w:rsidR="001D387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5.1.2.1. По итогам Закупки малого объема договор не заключается;</w:t>
      </w:r>
    </w:p>
    <w:p w:rsidR="001D387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5.1.2.2. По итогам Закупки малого объема договор заключен без использования Электронного магазина.</w:t>
      </w:r>
    </w:p>
    <w:p w:rsidR="00B1663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5.2. В случае</w:t>
      </w:r>
      <w:proofErr w:type="gramStart"/>
      <w:r w:rsidRPr="00124157">
        <w:rPr>
          <w:rFonts w:cs="Times New Roman"/>
          <w:sz w:val="25"/>
          <w:szCs w:val="25"/>
          <w:lang w:val="ru-RU"/>
        </w:rPr>
        <w:t>,</w:t>
      </w:r>
      <w:proofErr w:type="gramEnd"/>
      <w:r w:rsidRPr="00124157">
        <w:rPr>
          <w:rFonts w:cs="Times New Roman"/>
          <w:sz w:val="25"/>
          <w:szCs w:val="25"/>
          <w:lang w:val="ru-RU"/>
        </w:rPr>
        <w:t xml:space="preserve"> если Участник закупки, признанный победителем, отказался от заключения договора, Заказчик вправе заключить договор с Участником такой закупки, который предложил такую же, как и победитель такой закупки, цену договора или Предложение о цене договора которого содержит лучшие условия по цене договора, следующие после условий, предложенных победителем такой закупки. В случае согласия этого Участника заключить договор этот Участник призна</w:t>
      </w:r>
      <w:r w:rsidR="00B16635" w:rsidRPr="00124157">
        <w:rPr>
          <w:rFonts w:cs="Times New Roman"/>
          <w:sz w:val="25"/>
          <w:szCs w:val="25"/>
          <w:lang w:val="ru-RU"/>
        </w:rPr>
        <w:t>ется победителем такой закупки.</w:t>
      </w:r>
    </w:p>
    <w:p w:rsidR="00B1663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lastRenderedPageBreak/>
        <w:t>5.3. Договор заключается на условиях, указанных в Предложении Участника. Договор заключается не позднее, чем через 3 (три) рабочих дня с момента рассмотрения и оценки Предложений Участников. За исключением "срочных закупок", договора по которым могут заключаться не позднее следующего рабочего дня после составления протокола, предусмотренного п. 3.16 данного Порядка</w:t>
      </w:r>
      <w:r w:rsidR="00B16635" w:rsidRPr="00124157">
        <w:rPr>
          <w:rFonts w:cs="Times New Roman"/>
          <w:sz w:val="25"/>
          <w:szCs w:val="25"/>
          <w:lang w:val="ru-RU"/>
        </w:rPr>
        <w:t>.</w:t>
      </w:r>
    </w:p>
    <w:p w:rsidR="00B1663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5.4. По результатам закупки Заказчик имеет возможность в Личном кабинете загрузить файл (файлы) с текстом Договора и направить его Участнику, с которым заключается договор, после чего файл (файлы) с текстом Договора отображается в Личном кабинете такого Участника.</w:t>
      </w:r>
    </w:p>
    <w:p w:rsidR="00B1663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5.5. В рамках заключения договора Заказчик и Участник, с которым заключается договор по результатам закупки, имеют возможность обмениваться информацией в Электронно</w:t>
      </w:r>
      <w:r w:rsidR="00B16635" w:rsidRPr="00124157">
        <w:rPr>
          <w:rFonts w:cs="Times New Roman"/>
          <w:sz w:val="25"/>
          <w:szCs w:val="25"/>
          <w:lang w:val="ru-RU"/>
        </w:rPr>
        <w:t>м магазине в электронной форме.</w:t>
      </w:r>
    </w:p>
    <w:p w:rsidR="00B1663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5.6. Договор в электронной форме считается заключенным с момента его подписания электронной подписью Участника и электронной подписью Заказчика. </w:t>
      </w:r>
    </w:p>
    <w:p w:rsidR="00B16635" w:rsidRPr="00124157" w:rsidRDefault="00B1663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</w:p>
    <w:p w:rsidR="001D3875" w:rsidRPr="00124157" w:rsidRDefault="001D3875" w:rsidP="00322D4F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</w:p>
    <w:p w:rsidR="00A365B4" w:rsidRDefault="00B16635" w:rsidP="00B16635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 xml:space="preserve">Председатель </w:t>
      </w:r>
      <w:r w:rsidR="00447961" w:rsidRPr="00124157">
        <w:rPr>
          <w:rFonts w:cs="Times New Roman"/>
          <w:sz w:val="25"/>
          <w:szCs w:val="25"/>
          <w:lang w:val="ru-RU"/>
        </w:rPr>
        <w:t>Криничненского</w:t>
      </w:r>
      <w:r w:rsidRPr="00124157">
        <w:rPr>
          <w:rFonts w:cs="Times New Roman"/>
          <w:sz w:val="25"/>
          <w:szCs w:val="25"/>
          <w:lang w:val="ru-RU"/>
        </w:rPr>
        <w:t xml:space="preserve"> </w:t>
      </w:r>
      <w:proofErr w:type="gramStart"/>
      <w:r w:rsidRPr="00124157">
        <w:rPr>
          <w:rFonts w:cs="Times New Roman"/>
          <w:sz w:val="25"/>
          <w:szCs w:val="25"/>
          <w:lang w:val="ru-RU"/>
        </w:rPr>
        <w:t>сельского</w:t>
      </w:r>
      <w:proofErr w:type="gramEnd"/>
      <w:r w:rsidRPr="00124157">
        <w:rPr>
          <w:rFonts w:cs="Times New Roman"/>
          <w:sz w:val="25"/>
          <w:szCs w:val="25"/>
          <w:lang w:val="ru-RU"/>
        </w:rPr>
        <w:t xml:space="preserve"> </w:t>
      </w:r>
    </w:p>
    <w:p w:rsidR="00A365B4" w:rsidRDefault="00B16635" w:rsidP="00B16635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с</w:t>
      </w:r>
      <w:r w:rsidR="00A365B4">
        <w:rPr>
          <w:rFonts w:cs="Times New Roman"/>
          <w:sz w:val="25"/>
          <w:szCs w:val="25"/>
          <w:lang w:val="ru-RU"/>
        </w:rPr>
        <w:t xml:space="preserve">овета - </w:t>
      </w:r>
      <w:r w:rsidR="00AD4AF7" w:rsidRPr="00124157">
        <w:rPr>
          <w:rFonts w:cs="Times New Roman"/>
          <w:sz w:val="25"/>
          <w:szCs w:val="25"/>
          <w:lang w:val="ru-RU"/>
        </w:rPr>
        <w:t>г</w:t>
      </w:r>
      <w:r w:rsidRPr="00124157">
        <w:rPr>
          <w:rFonts w:cs="Times New Roman"/>
          <w:sz w:val="25"/>
          <w:szCs w:val="25"/>
          <w:lang w:val="ru-RU"/>
        </w:rPr>
        <w:t xml:space="preserve">лава администрации </w:t>
      </w:r>
    </w:p>
    <w:p w:rsidR="00B16635" w:rsidRPr="00124157" w:rsidRDefault="00447961" w:rsidP="00B16635">
      <w:pPr>
        <w:pStyle w:val="a4"/>
        <w:ind w:left="0"/>
        <w:jc w:val="both"/>
        <w:rPr>
          <w:rFonts w:cs="Times New Roman"/>
          <w:sz w:val="25"/>
          <w:szCs w:val="25"/>
          <w:lang w:val="ru-RU"/>
        </w:rPr>
      </w:pPr>
      <w:r w:rsidRPr="00124157">
        <w:rPr>
          <w:rFonts w:cs="Times New Roman"/>
          <w:sz w:val="25"/>
          <w:szCs w:val="25"/>
          <w:lang w:val="ru-RU"/>
        </w:rPr>
        <w:t>Криничненского</w:t>
      </w:r>
      <w:r w:rsidR="00A365B4">
        <w:rPr>
          <w:rFonts w:cs="Times New Roman"/>
          <w:sz w:val="25"/>
          <w:szCs w:val="25"/>
          <w:lang w:val="ru-RU"/>
        </w:rPr>
        <w:t xml:space="preserve"> </w:t>
      </w:r>
      <w:r w:rsidR="00B16635" w:rsidRPr="00124157">
        <w:rPr>
          <w:rFonts w:cs="Times New Roman"/>
          <w:sz w:val="25"/>
          <w:szCs w:val="25"/>
          <w:lang w:val="ru-RU"/>
        </w:rPr>
        <w:t>сельского поселения</w:t>
      </w:r>
      <w:r w:rsidR="00B16635" w:rsidRPr="00124157">
        <w:rPr>
          <w:rFonts w:cs="Times New Roman"/>
          <w:sz w:val="25"/>
          <w:szCs w:val="25"/>
          <w:lang w:val="ru-RU"/>
        </w:rPr>
        <w:tab/>
      </w:r>
      <w:r w:rsidR="00B16635" w:rsidRPr="00124157">
        <w:rPr>
          <w:rFonts w:cs="Times New Roman"/>
          <w:sz w:val="25"/>
          <w:szCs w:val="25"/>
          <w:lang w:val="ru-RU"/>
        </w:rPr>
        <w:tab/>
      </w:r>
      <w:r w:rsidR="00B16635" w:rsidRPr="00124157">
        <w:rPr>
          <w:rFonts w:cs="Times New Roman"/>
          <w:sz w:val="25"/>
          <w:szCs w:val="25"/>
          <w:lang w:val="ru-RU"/>
        </w:rPr>
        <w:tab/>
      </w:r>
      <w:r w:rsidR="00AD4AF7" w:rsidRPr="00124157">
        <w:rPr>
          <w:rFonts w:cs="Times New Roman"/>
          <w:sz w:val="25"/>
          <w:szCs w:val="25"/>
          <w:lang w:val="ru-RU"/>
        </w:rPr>
        <w:t xml:space="preserve"> </w:t>
      </w:r>
      <w:r w:rsidR="00AD4AF7" w:rsidRPr="00124157">
        <w:rPr>
          <w:rFonts w:cs="Times New Roman"/>
          <w:sz w:val="25"/>
          <w:szCs w:val="25"/>
          <w:lang w:val="ru-RU"/>
        </w:rPr>
        <w:tab/>
      </w:r>
      <w:r w:rsidR="00AD4AF7" w:rsidRPr="00124157">
        <w:rPr>
          <w:rFonts w:cs="Times New Roman"/>
          <w:sz w:val="25"/>
          <w:szCs w:val="25"/>
          <w:lang w:val="ru-RU"/>
        </w:rPr>
        <w:tab/>
      </w:r>
      <w:r w:rsidR="00AD4AF7" w:rsidRPr="00124157">
        <w:rPr>
          <w:rFonts w:cs="Times New Roman"/>
          <w:sz w:val="25"/>
          <w:szCs w:val="25"/>
          <w:lang w:val="ru-RU"/>
        </w:rPr>
        <w:tab/>
        <w:t>Л.Г.</w:t>
      </w:r>
      <w:r w:rsidR="00A365B4">
        <w:rPr>
          <w:rFonts w:cs="Times New Roman"/>
          <w:sz w:val="25"/>
          <w:szCs w:val="25"/>
          <w:lang w:val="ru-RU"/>
        </w:rPr>
        <w:t xml:space="preserve"> </w:t>
      </w:r>
      <w:r w:rsidR="00AD4AF7" w:rsidRPr="00124157">
        <w:rPr>
          <w:rFonts w:cs="Times New Roman"/>
          <w:sz w:val="25"/>
          <w:szCs w:val="25"/>
          <w:lang w:val="ru-RU"/>
        </w:rPr>
        <w:t>Осипчук</w:t>
      </w:r>
    </w:p>
    <w:p w:rsidR="00D84FFC" w:rsidRDefault="00D84FFC" w:rsidP="00322D4F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376A4D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</w:p>
    <w:p w:rsidR="00D84FFC" w:rsidRDefault="00D84FFC" w:rsidP="001B39F0">
      <w:pPr>
        <w:pStyle w:val="a4"/>
        <w:ind w:left="0" w:firstLine="709"/>
        <w:jc w:val="both"/>
        <w:rPr>
          <w:lang w:val="ru-RU"/>
        </w:rPr>
      </w:pPr>
    </w:p>
    <w:p w:rsidR="00393D40" w:rsidRDefault="00393D40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B16635" w:rsidRDefault="00B16635" w:rsidP="001B39F0">
      <w:pPr>
        <w:pStyle w:val="a4"/>
        <w:ind w:left="0" w:firstLine="709"/>
        <w:jc w:val="both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B1EDD" w:rsidRDefault="004B1EDD" w:rsidP="00B16635">
      <w:pPr>
        <w:pStyle w:val="a4"/>
        <w:ind w:left="0" w:firstLine="5529"/>
        <w:rPr>
          <w:lang w:val="ru-RU"/>
        </w:rPr>
      </w:pPr>
    </w:p>
    <w:p w:rsidR="00405682" w:rsidRDefault="00405682" w:rsidP="00B16635">
      <w:pPr>
        <w:pStyle w:val="a4"/>
        <w:ind w:left="0" w:firstLine="5529"/>
        <w:rPr>
          <w:lang w:val="ru-RU"/>
        </w:rPr>
      </w:pPr>
    </w:p>
    <w:p w:rsidR="00405682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к постановлению</w:t>
      </w:r>
      <w:r w:rsidR="00405682">
        <w:rPr>
          <w:lang w:val="ru-RU"/>
        </w:rPr>
        <w:t xml:space="preserve"> </w:t>
      </w:r>
      <w:r>
        <w:rPr>
          <w:lang w:val="ru-RU"/>
        </w:rPr>
        <w:t>Администрации</w:t>
      </w:r>
      <w:r w:rsidR="00405682">
        <w:rPr>
          <w:lang w:val="ru-RU"/>
        </w:rPr>
        <w:t xml:space="preserve"> </w:t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</w:r>
      <w:r w:rsidR="00405682">
        <w:rPr>
          <w:lang w:val="ru-RU"/>
        </w:rPr>
        <w:tab/>
        <w:t xml:space="preserve">          </w:t>
      </w:r>
      <w:r w:rsidR="00447961">
        <w:rPr>
          <w:lang w:val="ru-RU"/>
        </w:rPr>
        <w:t>Криничненского</w:t>
      </w:r>
      <w:r w:rsidR="00405682">
        <w:rPr>
          <w:lang w:val="ru-RU"/>
        </w:rPr>
        <w:t xml:space="preserve"> </w:t>
      </w:r>
      <w:r>
        <w:rPr>
          <w:lang w:val="ru-RU"/>
        </w:rPr>
        <w:t>сельского поселения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  <w:r>
        <w:rPr>
          <w:lang w:val="ru-RU"/>
        </w:rPr>
        <w:t>от «</w:t>
      </w:r>
      <w:r w:rsidR="00405682">
        <w:rPr>
          <w:lang w:val="ru-RU"/>
        </w:rPr>
        <w:t xml:space="preserve"> 18 </w:t>
      </w:r>
      <w:r>
        <w:rPr>
          <w:lang w:val="ru-RU"/>
        </w:rPr>
        <w:t xml:space="preserve">» </w:t>
      </w:r>
      <w:r w:rsidR="00405682">
        <w:rPr>
          <w:lang w:val="ru-RU"/>
        </w:rPr>
        <w:t>февраля 2020</w:t>
      </w:r>
      <w:r>
        <w:rPr>
          <w:lang w:val="ru-RU"/>
        </w:rPr>
        <w:t xml:space="preserve">г. № </w:t>
      </w:r>
      <w:r w:rsidR="00405682">
        <w:rPr>
          <w:lang w:val="ru-RU"/>
        </w:rPr>
        <w:t>37</w:t>
      </w:r>
    </w:p>
    <w:p w:rsidR="00B16635" w:rsidRDefault="00B16635" w:rsidP="00B16635">
      <w:pPr>
        <w:pStyle w:val="a4"/>
        <w:ind w:left="0" w:firstLine="5529"/>
        <w:rPr>
          <w:lang w:val="ru-RU"/>
        </w:rPr>
      </w:pPr>
    </w:p>
    <w:p w:rsidR="00B16635" w:rsidRPr="00525654" w:rsidRDefault="00B16635" w:rsidP="00B16635">
      <w:pPr>
        <w:pStyle w:val="a4"/>
        <w:ind w:left="0"/>
        <w:jc w:val="center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Перечень закупок, по которым заказчик имеет право не формировать извещение о проведении закупки в модуле «Закупки малого объема»</w:t>
      </w:r>
    </w:p>
    <w:p w:rsidR="00B16635" w:rsidRPr="00525654" w:rsidRDefault="00B16635" w:rsidP="00B16635">
      <w:pPr>
        <w:pStyle w:val="a4"/>
        <w:ind w:left="0"/>
        <w:jc w:val="center"/>
        <w:rPr>
          <w:rFonts w:cs="Times New Roman"/>
          <w:sz w:val="25"/>
          <w:szCs w:val="25"/>
          <w:lang w:val="ru-RU"/>
        </w:rPr>
      </w:pP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1. Услуги связи.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2. Подписка на периодические печатные или электронные издания и их приобретение.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3. Услуги, оказываемые нотариальными конторами.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4. Услуги по доработке, сопровождению, обновлению специализированных информационных, справочно-правовых, бухгалтерских, управленческих, экономических и других систем, установленных у заказчика.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5. Оказание услуг по страхованию.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6. </w:t>
      </w:r>
      <w:proofErr w:type="gramStart"/>
      <w:r w:rsidRPr="00525654">
        <w:rPr>
          <w:rFonts w:cs="Times New Roman"/>
          <w:sz w:val="25"/>
          <w:szCs w:val="25"/>
          <w:lang w:val="ru-RU"/>
        </w:rPr>
        <w:t>Услуги по повышению квалификации, подтверждению (повышению) квалификационной категории, получению (продлению) сертификатов.</w:t>
      </w:r>
      <w:proofErr w:type="gramEnd"/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7. Оказание преподавательских, консультационных услуг физическими лицами.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8. Оказание услуг по обслуживанию имеющихся у заказчика сети Интернет, </w:t>
      </w:r>
      <w:r w:rsidRPr="00525654">
        <w:rPr>
          <w:rFonts w:cs="Times New Roman"/>
          <w:sz w:val="25"/>
          <w:szCs w:val="25"/>
        </w:rPr>
        <w:t>VPN</w:t>
      </w:r>
      <w:r w:rsidRPr="00525654">
        <w:rPr>
          <w:rFonts w:cs="Times New Roman"/>
          <w:sz w:val="25"/>
          <w:szCs w:val="25"/>
          <w:lang w:val="ru-RU"/>
        </w:rPr>
        <w:t>-каналов и номеров сотовой (мобильной), городской и междугородней телефонной связи.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9. </w:t>
      </w:r>
      <w:proofErr w:type="gramStart"/>
      <w:r w:rsidRPr="00525654">
        <w:rPr>
          <w:rFonts w:cs="Times New Roman"/>
          <w:sz w:val="25"/>
          <w:szCs w:val="25"/>
        </w:rPr>
        <w:t>Me</w:t>
      </w:r>
      <w:proofErr w:type="spellStart"/>
      <w:r w:rsidRPr="00525654">
        <w:rPr>
          <w:rFonts w:cs="Times New Roman"/>
          <w:sz w:val="25"/>
          <w:szCs w:val="25"/>
          <w:lang w:val="ru-RU"/>
        </w:rPr>
        <w:t>трологические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работы и услуги (поверка, испытание и </w:t>
      </w:r>
      <w:proofErr w:type="spellStart"/>
      <w:r w:rsidRPr="00525654">
        <w:rPr>
          <w:rFonts w:cs="Times New Roman"/>
          <w:sz w:val="25"/>
          <w:szCs w:val="25"/>
          <w:lang w:val="ru-RU"/>
        </w:rPr>
        <w:t>т.д</w:t>
      </w:r>
      <w:proofErr w:type="spellEnd"/>
      <w:r w:rsidRPr="00525654">
        <w:rPr>
          <w:rFonts w:cs="Times New Roman"/>
          <w:sz w:val="25"/>
          <w:szCs w:val="25"/>
          <w:lang w:val="ru-RU"/>
        </w:rPr>
        <w:t>,).</w:t>
      </w:r>
      <w:proofErr w:type="gramEnd"/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10. Услуги по информационно-аналитическому, консультационному сопровождению деятельности учреждений.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11. Услуги по размещению информации в официальных печатных изданиях определенных нормативными правовыми актами.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12. Услуги по отключению (вводу ограничения или частичного ограничения) и восстановлению подачи электрической энергии.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13. Оказание услуг по техническому обслуживанию автотранспортных средств находящихся на гарантийном обслуживании, у официального дилера.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14. Оказание услуг по организации горячего питания </w:t>
      </w:r>
      <w:proofErr w:type="gramStart"/>
      <w:r w:rsidRPr="00525654">
        <w:rPr>
          <w:rFonts w:cs="Times New Roman"/>
          <w:sz w:val="25"/>
          <w:szCs w:val="25"/>
          <w:lang w:val="ru-RU"/>
        </w:rPr>
        <w:t>для</w:t>
      </w:r>
      <w:proofErr w:type="gramEnd"/>
      <w:r w:rsidRPr="00525654">
        <w:rPr>
          <w:rFonts w:cs="Times New Roman"/>
          <w:sz w:val="25"/>
          <w:szCs w:val="25"/>
          <w:lang w:val="ru-RU"/>
        </w:rPr>
        <w:t xml:space="preserve"> обучающихся.</w:t>
      </w:r>
    </w:p>
    <w:p w:rsidR="00B16635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15. Услуги по специальной оценке условий труда, финансирование которой осуществляется за счет средств целевых субсидий. </w:t>
      </w:r>
    </w:p>
    <w:p w:rsidR="006A58A0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16. Услуги по </w:t>
      </w:r>
      <w:proofErr w:type="gramStart"/>
      <w:r w:rsidRPr="00525654">
        <w:rPr>
          <w:rFonts w:cs="Times New Roman"/>
          <w:sz w:val="25"/>
          <w:szCs w:val="25"/>
          <w:lang w:val="ru-RU"/>
        </w:rPr>
        <w:t>экспресс-доставке</w:t>
      </w:r>
      <w:proofErr w:type="gramEnd"/>
      <w:r w:rsidR="006A58A0" w:rsidRPr="00525654">
        <w:rPr>
          <w:rFonts w:cs="Times New Roman"/>
          <w:sz w:val="25"/>
          <w:szCs w:val="25"/>
          <w:lang w:val="ru-RU"/>
        </w:rPr>
        <w:t xml:space="preserve"> грузов и почтовых отправлений.</w:t>
      </w:r>
    </w:p>
    <w:p w:rsidR="006A58A0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17. Услуги по изготовлению бюллетеней, открепительных удостоверений информационных материалов, размещаемых в помещениях избирательных комиссий’ комиссии референду</w:t>
      </w:r>
      <w:r w:rsidR="006A58A0" w:rsidRPr="00525654">
        <w:rPr>
          <w:rFonts w:cs="Times New Roman"/>
          <w:sz w:val="25"/>
          <w:szCs w:val="25"/>
          <w:lang w:val="ru-RU"/>
        </w:rPr>
        <w:t>ма, помещениях для голосования.</w:t>
      </w:r>
    </w:p>
    <w:p w:rsidR="006A58A0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18. Усл</w:t>
      </w:r>
      <w:r w:rsidR="006A58A0" w:rsidRPr="00525654">
        <w:rPr>
          <w:rFonts w:cs="Times New Roman"/>
          <w:sz w:val="25"/>
          <w:szCs w:val="25"/>
          <w:lang w:val="ru-RU"/>
        </w:rPr>
        <w:t>уги по проживанию в гостиницах.</w:t>
      </w:r>
    </w:p>
    <w:p w:rsidR="006A58A0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19. Ави</w:t>
      </w:r>
      <w:proofErr w:type="gramStart"/>
      <w:r w:rsidRPr="00525654">
        <w:rPr>
          <w:rFonts w:cs="Times New Roman"/>
          <w:sz w:val="25"/>
          <w:szCs w:val="25"/>
          <w:lang w:val="ru-RU"/>
        </w:rPr>
        <w:t>а-</w:t>
      </w:r>
      <w:proofErr w:type="gramEnd"/>
      <w:r w:rsidRPr="00525654">
        <w:rPr>
          <w:rFonts w:cs="Times New Roman"/>
          <w:sz w:val="25"/>
          <w:szCs w:val="25"/>
          <w:lang w:val="ru-RU"/>
        </w:rPr>
        <w:t xml:space="preserve"> и железнодорожные билеты, билеты для проезда город</w:t>
      </w:r>
      <w:r w:rsidR="006A58A0" w:rsidRPr="00525654">
        <w:rPr>
          <w:rFonts w:cs="Times New Roman"/>
          <w:sz w:val="25"/>
          <w:szCs w:val="25"/>
          <w:lang w:val="ru-RU"/>
        </w:rPr>
        <w:t>ским и пригородным транспортом.</w:t>
      </w:r>
    </w:p>
    <w:p w:rsidR="006A58A0" w:rsidRPr="00525654" w:rsidRDefault="00B16635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20. Оказание услуг по проведению достоверности определения сметной стоимости капитального ремонта, по проведению экспертизы проектной документации по проведению экспертизы инженерных изысканий объектов муниципальной собственности;</w:t>
      </w:r>
    </w:p>
    <w:p w:rsidR="006A58A0" w:rsidRPr="00525654" w:rsidRDefault="006A58A0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21</w:t>
      </w:r>
      <w:r w:rsidR="00B16635" w:rsidRPr="00525654">
        <w:rPr>
          <w:rFonts w:cs="Times New Roman"/>
          <w:sz w:val="25"/>
          <w:szCs w:val="25"/>
          <w:lang w:val="ru-RU"/>
        </w:rPr>
        <w:t xml:space="preserve">. </w:t>
      </w:r>
      <w:r w:rsidRPr="00525654">
        <w:rPr>
          <w:rFonts w:cs="Times New Roman"/>
          <w:sz w:val="25"/>
          <w:szCs w:val="25"/>
          <w:lang w:val="ru-RU"/>
        </w:rPr>
        <w:t>Т</w:t>
      </w:r>
      <w:r w:rsidR="00B16635" w:rsidRPr="00525654">
        <w:rPr>
          <w:rFonts w:cs="Times New Roman"/>
          <w:sz w:val="25"/>
          <w:szCs w:val="25"/>
          <w:lang w:val="ru-RU"/>
        </w:rPr>
        <w:t>овары, работы, услуги, закупаемые у предприятий уголовн</w:t>
      </w:r>
      <w:proofErr w:type="gramStart"/>
      <w:r w:rsidR="00B16635" w:rsidRPr="00525654">
        <w:rPr>
          <w:rFonts w:cs="Times New Roman"/>
          <w:sz w:val="25"/>
          <w:szCs w:val="25"/>
          <w:lang w:val="ru-RU"/>
        </w:rPr>
        <w:t>о-</w:t>
      </w:r>
      <w:proofErr w:type="gramEnd"/>
      <w:r w:rsidR="00B16635" w:rsidRPr="00525654">
        <w:rPr>
          <w:rFonts w:cs="Times New Roman"/>
          <w:sz w:val="25"/>
          <w:szCs w:val="25"/>
          <w:lang w:val="ru-RU"/>
        </w:rPr>
        <w:t xml:space="preserve"> исполнительной системы в соответствии со статьей 28 Федерального закона от 5 апреля 2013 года </w:t>
      </w:r>
      <w:r w:rsidR="00B16635" w:rsidRPr="00525654">
        <w:rPr>
          <w:rFonts w:cs="Times New Roman"/>
          <w:sz w:val="25"/>
          <w:szCs w:val="25"/>
        </w:rPr>
        <w:t>N</w:t>
      </w:r>
      <w:r w:rsidR="00B16635" w:rsidRPr="00525654">
        <w:rPr>
          <w:rFonts w:cs="Times New Roman"/>
          <w:sz w:val="25"/>
          <w:szCs w:val="25"/>
          <w:lang w:val="ru-RU"/>
        </w:rPr>
        <w:t xml:space="preserve"> 44-ФЗ О контрактной системе в сфере закупок товаров, работ, услуг для обеспечения государственных и муниципальных нужд" (далее - Закон </w:t>
      </w:r>
      <w:r w:rsidR="00B16635" w:rsidRPr="00525654">
        <w:rPr>
          <w:rFonts w:cs="Times New Roman"/>
          <w:sz w:val="25"/>
          <w:szCs w:val="25"/>
        </w:rPr>
        <w:t>N</w:t>
      </w:r>
      <w:r w:rsidRPr="00525654">
        <w:rPr>
          <w:rFonts w:cs="Times New Roman"/>
          <w:sz w:val="25"/>
          <w:szCs w:val="25"/>
          <w:lang w:val="ru-RU"/>
        </w:rPr>
        <w:t xml:space="preserve"> 44-ФЗ).</w:t>
      </w:r>
    </w:p>
    <w:p w:rsidR="003F4676" w:rsidRPr="00525654" w:rsidRDefault="006A58A0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22. Товары, работы, услуги, закупаемые у организаций инвалидов в соответствии со </w:t>
      </w:r>
      <w:r w:rsidR="003F4676" w:rsidRPr="00525654">
        <w:rPr>
          <w:rFonts w:cs="Times New Roman"/>
          <w:sz w:val="25"/>
          <w:szCs w:val="25"/>
          <w:lang w:val="ru-RU"/>
        </w:rPr>
        <w:t>статьей 29</w:t>
      </w:r>
      <w:r w:rsidR="00B16635" w:rsidRPr="00525654">
        <w:rPr>
          <w:rFonts w:cs="Times New Roman"/>
          <w:sz w:val="25"/>
          <w:szCs w:val="25"/>
          <w:lang w:val="ru-RU"/>
        </w:rPr>
        <w:t xml:space="preserve"> Закона </w:t>
      </w:r>
      <w:r w:rsidR="00B16635" w:rsidRPr="00525654">
        <w:rPr>
          <w:rFonts w:cs="Times New Roman"/>
          <w:sz w:val="25"/>
          <w:szCs w:val="25"/>
        </w:rPr>
        <w:t>N</w:t>
      </w:r>
      <w:r w:rsidR="003F4676" w:rsidRPr="00525654">
        <w:rPr>
          <w:rFonts w:cs="Times New Roman"/>
          <w:sz w:val="25"/>
          <w:szCs w:val="25"/>
          <w:lang w:val="ru-RU"/>
        </w:rPr>
        <w:t xml:space="preserve"> 44-ФЗ.</w:t>
      </w:r>
    </w:p>
    <w:p w:rsidR="00B16635" w:rsidRPr="00525654" w:rsidRDefault="003F467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23. Товары, работы, услуги для ликвидации последствий аварий и иных чрезвычайных ситуаций в органах государственной власти и государственных казенных учреждений.</w:t>
      </w:r>
    </w:p>
    <w:p w:rsidR="003F4676" w:rsidRPr="00525654" w:rsidRDefault="003F467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lastRenderedPageBreak/>
        <w:t>24. Лекарственные препараты, которые необходимы для индивидуального назначения пациенту при наличии медицинских показаний для оказания скорой и (или) специализированной медицинской помощи.</w:t>
      </w:r>
    </w:p>
    <w:p w:rsidR="003F4676" w:rsidRPr="00525654" w:rsidRDefault="003F467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25. Товары, работы, услуги, связанные с организацией и проведения культурно-массовых, культурно-досуговых, культурно-просветительских и творческих мероприятий, в том числе в сфере кинематографии.</w:t>
      </w:r>
    </w:p>
    <w:p w:rsidR="003F4676" w:rsidRPr="00525654" w:rsidRDefault="003F467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26. </w:t>
      </w:r>
      <w:r w:rsidR="00FC1FEF" w:rsidRPr="00FC1FEF">
        <w:rPr>
          <w:rFonts w:cs="Times New Roman"/>
          <w:sz w:val="25"/>
          <w:szCs w:val="25"/>
          <w:lang w:val="ru-RU"/>
        </w:rPr>
        <w:t>Закупки работ (услуг) выполняемых (оказываемых) на основании гражданско-правовых договоров с физическими лицами с использованием их личного труда</w:t>
      </w:r>
      <w:r w:rsidRPr="00525654">
        <w:rPr>
          <w:rFonts w:cs="Times New Roman"/>
          <w:sz w:val="25"/>
          <w:szCs w:val="25"/>
          <w:lang w:val="ru-RU"/>
        </w:rPr>
        <w:t>.</w:t>
      </w:r>
    </w:p>
    <w:p w:rsidR="003F4676" w:rsidRPr="00525654" w:rsidRDefault="003F467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27. </w:t>
      </w:r>
      <w:proofErr w:type="gramStart"/>
      <w:r w:rsidRPr="00525654">
        <w:rPr>
          <w:rFonts w:cs="Times New Roman"/>
          <w:sz w:val="25"/>
          <w:szCs w:val="25"/>
          <w:lang w:val="ru-RU"/>
        </w:rPr>
        <w:t>Услуги, связанные с организацией и проведением контроля объемов, сроков, качества и условий предоставления медицинской помощи по обязательному медицинскому страхованию в порядке, установленном приказом Федерального фонда обязательного медицинского страхования от 28 февраля 2019 года № 36 «</w:t>
      </w:r>
      <w:r w:rsidR="00CC2AE6" w:rsidRPr="00525654">
        <w:rPr>
          <w:rFonts w:cs="Times New Roman"/>
          <w:sz w:val="25"/>
          <w:szCs w:val="25"/>
          <w:lang w:val="ru-RU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страхованию.</w:t>
      </w:r>
      <w:proofErr w:type="gramEnd"/>
    </w:p>
    <w:p w:rsidR="00CC2AE6" w:rsidRPr="00525654" w:rsidRDefault="00CC2AE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28. Услуги, оказываемые внештатными экспертами, связанные с проведением государственной экспертизы запасов полезных ископаемых, геологической, экономической информации о предоставляемых в пользование участках недр.</w:t>
      </w:r>
    </w:p>
    <w:p w:rsidR="00CC2AE6" w:rsidRPr="00525654" w:rsidRDefault="00CC2AE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29. Услуги, оказываемые внештатными экспертами, связанные с проведением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ископаемых.</w:t>
      </w:r>
    </w:p>
    <w:p w:rsidR="00CC2AE6" w:rsidRPr="00525654" w:rsidRDefault="00CC2AE6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30. Услуги, связанные с участием в семинарах, форумах, мероприятиях, конференциях и т.д., включая оплату </w:t>
      </w:r>
      <w:proofErr w:type="spellStart"/>
      <w:r w:rsidRPr="00525654">
        <w:rPr>
          <w:rFonts w:cs="Times New Roman"/>
          <w:sz w:val="25"/>
          <w:szCs w:val="25"/>
          <w:lang w:val="ru-RU"/>
        </w:rPr>
        <w:t>оргвзносов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за участие. В случае приглашения к принятию участия или направления на мероприятия лиц, не являющихся работниками заказчика, закупка включает в себя, в том числе обеспечение проезда к месту проведения указанных мероприятий и обратно, наем жилого поме</w:t>
      </w:r>
      <w:r w:rsidR="00156F0A" w:rsidRPr="00525654">
        <w:rPr>
          <w:rFonts w:cs="Times New Roman"/>
          <w:sz w:val="25"/>
          <w:szCs w:val="25"/>
          <w:lang w:val="ru-RU"/>
        </w:rPr>
        <w:t>щения, транспо</w:t>
      </w:r>
      <w:r w:rsidRPr="00525654">
        <w:rPr>
          <w:rFonts w:cs="Times New Roman"/>
          <w:sz w:val="25"/>
          <w:szCs w:val="25"/>
          <w:lang w:val="ru-RU"/>
        </w:rPr>
        <w:t>р</w:t>
      </w:r>
      <w:r w:rsidR="00156F0A" w:rsidRPr="00525654">
        <w:rPr>
          <w:rFonts w:cs="Times New Roman"/>
          <w:sz w:val="25"/>
          <w:szCs w:val="25"/>
          <w:lang w:val="ru-RU"/>
        </w:rPr>
        <w:t>т</w:t>
      </w:r>
      <w:r w:rsidRPr="00525654">
        <w:rPr>
          <w:rFonts w:cs="Times New Roman"/>
          <w:sz w:val="25"/>
          <w:szCs w:val="25"/>
          <w:lang w:val="ru-RU"/>
        </w:rPr>
        <w:t>ное обслуживание</w:t>
      </w:r>
      <w:r w:rsidR="00156F0A" w:rsidRPr="00525654">
        <w:rPr>
          <w:rFonts w:cs="Times New Roman"/>
          <w:sz w:val="25"/>
          <w:szCs w:val="25"/>
          <w:lang w:val="ru-RU"/>
        </w:rPr>
        <w:t>, обеспечение питания.</w:t>
      </w:r>
    </w:p>
    <w:p w:rsidR="00156F0A" w:rsidRPr="00525654" w:rsidRDefault="00156F0A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31. Товары, работы, услуги для устранения неисправностей, включенных в перечень, утвержденный постановлением Правительства Российской Федерации от 23.10.1993 № 1090 «О правилах дорожного движения», при которых запрещается эксплуатация транспортных средств.</w:t>
      </w:r>
    </w:p>
    <w:p w:rsidR="00156F0A" w:rsidRPr="00525654" w:rsidRDefault="00156F0A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33. Услуги по обращению с радиоактивными отходами (проведение радиационного обследования, перевозка, погрузка, разгрузка, хранение радиоактивных веществ и материалов).</w:t>
      </w:r>
    </w:p>
    <w:p w:rsidR="00156F0A" w:rsidRPr="00525654" w:rsidRDefault="00156F0A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34. Услуги по изготовлению и установке дорожных знаков, нанесению дорожной разметки в соответствии с постановлением Правительства Российской Федерации от 23.10.1993 № 1090 «О правилах дорожного движения»</w:t>
      </w:r>
    </w:p>
    <w:p w:rsidR="00156F0A" w:rsidRPr="00525654" w:rsidRDefault="00156F0A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35. Заключение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156F0A" w:rsidRPr="00525654" w:rsidRDefault="00156F0A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36. </w:t>
      </w:r>
      <w:proofErr w:type="gramStart"/>
      <w:r w:rsidRPr="00525654">
        <w:rPr>
          <w:rFonts w:cs="Times New Roman"/>
          <w:sz w:val="25"/>
          <w:szCs w:val="25"/>
          <w:lang w:val="ru-RU"/>
        </w:rPr>
        <w:t xml:space="preserve">Закупка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</w:t>
      </w:r>
      <w:r w:rsidR="00146B91" w:rsidRPr="00525654">
        <w:rPr>
          <w:rFonts w:cs="Times New Roman"/>
          <w:sz w:val="25"/>
          <w:szCs w:val="25"/>
          <w:lang w:val="ru-RU"/>
        </w:rPr>
        <w:t>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муниципальных образовательных учреждений, муниципальных библиотек.</w:t>
      </w:r>
      <w:proofErr w:type="gramEnd"/>
    </w:p>
    <w:p w:rsidR="00146B91" w:rsidRPr="00525654" w:rsidRDefault="00146B91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37. Закупка на оказание услуг по водоснабжению, водоотведению (в том числе прием и отведение поверхностных вод),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(тарифам).</w:t>
      </w:r>
    </w:p>
    <w:p w:rsidR="00146B91" w:rsidRPr="00525654" w:rsidRDefault="00146B91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38. </w:t>
      </w:r>
      <w:r w:rsidR="003E217F" w:rsidRPr="00525654">
        <w:rPr>
          <w:rFonts w:cs="Times New Roman"/>
          <w:sz w:val="25"/>
          <w:szCs w:val="25"/>
          <w:lang w:val="ru-RU"/>
        </w:rPr>
        <w:t xml:space="preserve">Услуги, связанные с направлением работника в служебную командировку. При </w:t>
      </w:r>
      <w:r w:rsidR="003E217F" w:rsidRPr="00525654">
        <w:rPr>
          <w:rFonts w:cs="Times New Roman"/>
          <w:sz w:val="25"/>
          <w:szCs w:val="25"/>
          <w:lang w:val="ru-RU"/>
        </w:rPr>
        <w:lastRenderedPageBreak/>
        <w:t>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 (гостиницы, отеля), транспортное обслуживание, обеспечение питания.</w:t>
      </w:r>
    </w:p>
    <w:p w:rsidR="003E217F" w:rsidRPr="00525654" w:rsidRDefault="003E217F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39. Закупки, сведения о которых составляют государственную тайну.</w:t>
      </w:r>
    </w:p>
    <w:p w:rsidR="003E217F" w:rsidRPr="00525654" w:rsidRDefault="003E217F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40. Товаров, работ, услуг для проведения неотложных ремонтных работ, требующих безотлагательно выполнения для устранения неисправностей и повреждений, угрожающих нарушением нормальной работы оборудования, зданий, строений, сооружений, устройств.</w:t>
      </w:r>
    </w:p>
    <w:p w:rsidR="003E217F" w:rsidRPr="00525654" w:rsidRDefault="003E217F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41. Неотложные закупки товаров, работ, услуг, связанных с обеспечением деятельности главы (заместителя главы) администрации </w:t>
      </w:r>
      <w:r w:rsidR="00447961" w:rsidRPr="00525654">
        <w:rPr>
          <w:rFonts w:cs="Times New Roman"/>
          <w:sz w:val="25"/>
          <w:szCs w:val="25"/>
          <w:lang w:val="ru-RU"/>
        </w:rPr>
        <w:t>Криничненского</w:t>
      </w:r>
      <w:r w:rsidRPr="00525654">
        <w:rPr>
          <w:rFonts w:cs="Times New Roman"/>
          <w:sz w:val="25"/>
          <w:szCs w:val="25"/>
          <w:lang w:val="ru-RU"/>
        </w:rPr>
        <w:t xml:space="preserve"> сельского поселения </w:t>
      </w:r>
      <w:r w:rsidR="00CF3454" w:rsidRPr="00525654">
        <w:rPr>
          <w:rFonts w:cs="Times New Roman"/>
          <w:sz w:val="25"/>
          <w:szCs w:val="25"/>
          <w:lang w:val="ru-RU"/>
        </w:rPr>
        <w:t>Белогорского</w:t>
      </w:r>
      <w:r w:rsidRPr="00525654">
        <w:rPr>
          <w:rFonts w:cs="Times New Roman"/>
          <w:sz w:val="25"/>
          <w:szCs w:val="25"/>
          <w:lang w:val="ru-RU"/>
        </w:rPr>
        <w:t xml:space="preserve"> района Республики Крым, выездных мероприятий и официальных приемов, проводимых главой администрации </w:t>
      </w:r>
      <w:r w:rsidR="00447961" w:rsidRPr="00525654">
        <w:rPr>
          <w:rFonts w:cs="Times New Roman"/>
          <w:sz w:val="25"/>
          <w:szCs w:val="25"/>
          <w:lang w:val="ru-RU"/>
        </w:rPr>
        <w:t>Криничненского</w:t>
      </w:r>
      <w:r w:rsidRPr="00525654">
        <w:rPr>
          <w:rFonts w:cs="Times New Roman"/>
          <w:sz w:val="25"/>
          <w:szCs w:val="25"/>
          <w:lang w:val="ru-RU"/>
        </w:rPr>
        <w:t xml:space="preserve"> сельского поселения </w:t>
      </w:r>
      <w:r w:rsidR="00CF3454" w:rsidRPr="00525654">
        <w:rPr>
          <w:rFonts w:cs="Times New Roman"/>
          <w:sz w:val="25"/>
          <w:szCs w:val="25"/>
          <w:lang w:val="ru-RU"/>
        </w:rPr>
        <w:t>Белогорского</w:t>
      </w:r>
      <w:r w:rsidRPr="00525654">
        <w:rPr>
          <w:rFonts w:cs="Times New Roman"/>
          <w:sz w:val="25"/>
          <w:szCs w:val="25"/>
          <w:lang w:val="ru-RU"/>
        </w:rPr>
        <w:t xml:space="preserve"> района Республики Крым.</w:t>
      </w:r>
    </w:p>
    <w:p w:rsidR="003E217F" w:rsidRPr="00525654" w:rsidRDefault="003E217F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42. Услуг экспертов (экспертных организаций).</w:t>
      </w:r>
    </w:p>
    <w:p w:rsidR="003E217F" w:rsidRPr="00525654" w:rsidRDefault="003E217F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43. Товаров, работ, услуг, связанных с организацией </w:t>
      </w:r>
      <w:r w:rsidR="00B16375">
        <w:rPr>
          <w:rFonts w:cs="Times New Roman"/>
          <w:sz w:val="25"/>
          <w:szCs w:val="25"/>
          <w:lang w:val="ru-RU"/>
        </w:rPr>
        <w:t>и</w:t>
      </w:r>
      <w:r w:rsidRPr="00525654">
        <w:rPr>
          <w:rFonts w:cs="Times New Roman"/>
          <w:sz w:val="25"/>
          <w:szCs w:val="25"/>
          <w:lang w:val="ru-RU"/>
        </w:rPr>
        <w:t xml:space="preserve"> проведением культурно-массовых, культурно-</w:t>
      </w:r>
      <w:r w:rsidR="00F4756C" w:rsidRPr="00525654">
        <w:rPr>
          <w:rFonts w:cs="Times New Roman"/>
          <w:sz w:val="25"/>
          <w:szCs w:val="25"/>
          <w:lang w:val="ru-RU"/>
        </w:rPr>
        <w:t>досуговых, культурно-просветительских и творческих мероприятий, в том числе в сфере кинематографии.</w:t>
      </w:r>
    </w:p>
    <w:p w:rsidR="00F4756C" w:rsidRPr="00525654" w:rsidRDefault="00F4756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44. Услуги по установке, техническому обслуживанию и ремонту систем видеонаблюдения, систем автоматической пожарной сигнализации (АСПС), систем оповещения и управления эвакуацией людей при пожаре (СОУЭ), систем передачи извещений о пожаре (СПИ) и иного спецоборудования заказчика.</w:t>
      </w:r>
    </w:p>
    <w:p w:rsidR="00F4756C" w:rsidRPr="00525654" w:rsidRDefault="00F4756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45. Услуг по проведению диспансеризации муниципальных гражданских служащих, периодическому медицинскому осмотру сотрудников, а также </w:t>
      </w:r>
      <w:proofErr w:type="spellStart"/>
      <w:r w:rsidRPr="00525654">
        <w:rPr>
          <w:rFonts w:cs="Times New Roman"/>
          <w:sz w:val="25"/>
          <w:szCs w:val="25"/>
          <w:lang w:val="ru-RU"/>
        </w:rPr>
        <w:t>предрейсовому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и </w:t>
      </w:r>
      <w:proofErr w:type="spellStart"/>
      <w:r w:rsidRPr="00525654">
        <w:rPr>
          <w:rFonts w:cs="Times New Roman"/>
          <w:sz w:val="25"/>
          <w:szCs w:val="25"/>
          <w:lang w:val="ru-RU"/>
        </w:rPr>
        <w:t>послерейсовому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медицинскому осмотру водителей.</w:t>
      </w:r>
    </w:p>
    <w:p w:rsidR="00146B91" w:rsidRPr="00525654" w:rsidRDefault="00F4756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 xml:space="preserve">46. Услуг по </w:t>
      </w:r>
      <w:proofErr w:type="spellStart"/>
      <w:r w:rsidRPr="00525654">
        <w:rPr>
          <w:rFonts w:cs="Times New Roman"/>
          <w:sz w:val="25"/>
          <w:szCs w:val="25"/>
          <w:lang w:val="ru-RU"/>
        </w:rPr>
        <w:t>предрейсовому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и </w:t>
      </w:r>
      <w:proofErr w:type="spellStart"/>
      <w:r w:rsidRPr="00525654">
        <w:rPr>
          <w:rFonts w:cs="Times New Roman"/>
          <w:sz w:val="25"/>
          <w:szCs w:val="25"/>
          <w:lang w:val="ru-RU"/>
        </w:rPr>
        <w:t>послерейсовому</w:t>
      </w:r>
      <w:proofErr w:type="spellEnd"/>
      <w:r w:rsidRPr="00525654">
        <w:rPr>
          <w:rFonts w:cs="Times New Roman"/>
          <w:sz w:val="25"/>
          <w:szCs w:val="25"/>
          <w:lang w:val="ru-RU"/>
        </w:rPr>
        <w:t xml:space="preserve"> техническому контролю автотранспортных средств, инструктажу по безопасности дорожного движения, снятию отчетов с карт водителей.</w:t>
      </w:r>
    </w:p>
    <w:p w:rsidR="00F4756C" w:rsidRPr="00525654" w:rsidRDefault="00F4756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47. Услуг (работ), оказываемых (выполняемых) государственными и муниципальными учреждениями, государственными и муниципальными предприятиями.</w:t>
      </w:r>
    </w:p>
    <w:p w:rsidR="00F4756C" w:rsidRPr="00525654" w:rsidRDefault="00F4756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</w:t>
      </w:r>
      <w:r w:rsidR="005335CD" w:rsidRPr="00525654">
        <w:rPr>
          <w:rFonts w:cs="Times New Roman"/>
          <w:sz w:val="25"/>
          <w:szCs w:val="25"/>
          <w:lang w:val="ru-RU"/>
        </w:rPr>
        <w:t>8</w:t>
      </w:r>
      <w:r w:rsidRPr="00525654">
        <w:rPr>
          <w:rFonts w:cs="Times New Roman"/>
          <w:sz w:val="25"/>
          <w:szCs w:val="25"/>
          <w:lang w:val="ru-RU"/>
        </w:rPr>
        <w:t xml:space="preserve">. Закупка определенных </w:t>
      </w:r>
      <w:r w:rsidR="0081091B" w:rsidRPr="00525654">
        <w:rPr>
          <w:rFonts w:cs="Times New Roman"/>
          <w:sz w:val="25"/>
          <w:szCs w:val="25"/>
          <w:lang w:val="ru-RU"/>
        </w:rPr>
        <w:t>товаров, работ, услуг для ликвидации последствий аварии и иных чрезвычайных ситуаций.</w:t>
      </w:r>
    </w:p>
    <w:p w:rsidR="0081091B" w:rsidRPr="00525654" w:rsidRDefault="005335CD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49</w:t>
      </w:r>
      <w:r w:rsidR="0081091B" w:rsidRPr="00525654">
        <w:rPr>
          <w:rFonts w:cs="Times New Roman"/>
          <w:sz w:val="25"/>
          <w:szCs w:val="25"/>
          <w:lang w:val="ru-RU"/>
        </w:rPr>
        <w:t>. Услуги по разработке технических условий для технического присоединения к внешним сетям.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0</w:t>
      </w:r>
      <w:r w:rsidRPr="00525654">
        <w:rPr>
          <w:rFonts w:cs="Times New Roman"/>
          <w:sz w:val="25"/>
          <w:szCs w:val="25"/>
          <w:lang w:val="ru-RU"/>
        </w:rPr>
        <w:t>. Услуги по кадастровым и оценочным работам.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1</w:t>
      </w:r>
      <w:r w:rsidRPr="00525654">
        <w:rPr>
          <w:rFonts w:cs="Times New Roman"/>
          <w:sz w:val="25"/>
          <w:szCs w:val="25"/>
          <w:lang w:val="ru-RU"/>
        </w:rPr>
        <w:t xml:space="preserve">. Услуги по </w:t>
      </w:r>
      <w:proofErr w:type="gramStart"/>
      <w:r w:rsidRPr="00525654">
        <w:rPr>
          <w:rFonts w:cs="Times New Roman"/>
          <w:sz w:val="25"/>
          <w:szCs w:val="25"/>
          <w:lang w:val="ru-RU"/>
        </w:rPr>
        <w:t>контролю за</w:t>
      </w:r>
      <w:proofErr w:type="gramEnd"/>
      <w:r w:rsidRPr="00525654">
        <w:rPr>
          <w:rFonts w:cs="Times New Roman"/>
          <w:sz w:val="25"/>
          <w:szCs w:val="25"/>
          <w:lang w:val="ru-RU"/>
        </w:rPr>
        <w:t xml:space="preserve"> состоянием комплекса технических средств охранной, тревожной сигнализации и объектовой приемопередающей аппаратуры, по принятию и учету информации о срабатывании сигнализации, по осуществлению технического обслуживания.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2</w:t>
      </w:r>
      <w:r w:rsidRPr="00525654">
        <w:rPr>
          <w:rFonts w:cs="Times New Roman"/>
          <w:sz w:val="25"/>
          <w:szCs w:val="25"/>
          <w:lang w:val="ru-RU"/>
        </w:rPr>
        <w:t>. Услуги оператора электронного документооборота по обмену электронными документами.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3</w:t>
      </w:r>
      <w:r w:rsidRPr="00525654">
        <w:rPr>
          <w:rFonts w:cs="Times New Roman"/>
          <w:sz w:val="25"/>
          <w:szCs w:val="25"/>
          <w:lang w:val="ru-RU"/>
        </w:rPr>
        <w:t>. Услуги по пультовому наблюдению, техническому обслуживанию, ремонту комплекса технических средств охраны помещений.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4</w:t>
      </w:r>
      <w:r w:rsidRPr="00525654">
        <w:rPr>
          <w:rFonts w:cs="Times New Roman"/>
          <w:sz w:val="25"/>
          <w:szCs w:val="25"/>
          <w:lang w:val="ru-RU"/>
        </w:rPr>
        <w:t>. Услуги по сбору, транспортировке, обработке, утилизации, обезвреживанию и размещению отходов 1-4 класса опасности.</w:t>
      </w:r>
    </w:p>
    <w:p w:rsidR="0081091B" w:rsidRPr="00525654" w:rsidRDefault="0081091B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5</w:t>
      </w:r>
      <w:r w:rsidRPr="00525654">
        <w:rPr>
          <w:rFonts w:cs="Times New Roman"/>
          <w:sz w:val="25"/>
          <w:szCs w:val="25"/>
          <w:lang w:val="ru-RU"/>
        </w:rPr>
        <w:t>. Приобретение товаров для оснащения системами оповещения и управления эвакуацией о потенциальной угрозе возникновения или возникновения чрезвычайной ситуации, способной проводить вещание внутри здания и на территории для оперативного информирования людей о возникшей или приближающейся внештатной ситуации и координации их действий, включая выполнение работ по их установке и техническому обслуживанию.</w:t>
      </w:r>
    </w:p>
    <w:p w:rsidR="0081091B" w:rsidRPr="00525654" w:rsidRDefault="001A0FFD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6</w:t>
      </w:r>
      <w:r w:rsidRPr="00525654">
        <w:rPr>
          <w:rFonts w:cs="Times New Roman"/>
          <w:sz w:val="25"/>
          <w:szCs w:val="25"/>
          <w:lang w:val="ru-RU"/>
        </w:rPr>
        <w:t xml:space="preserve">. Услуги по разработке проектно-сметной документации (ПСД), проведению экспертиз, осмотров, исследований, обследований, осуществление авторского надзора и строительного контроля, технических заключений и отчетов, прочих услуг, связанных с </w:t>
      </w:r>
      <w:r w:rsidRPr="00525654">
        <w:rPr>
          <w:rFonts w:cs="Times New Roman"/>
          <w:sz w:val="25"/>
          <w:szCs w:val="25"/>
          <w:lang w:val="ru-RU"/>
        </w:rPr>
        <w:lastRenderedPageBreak/>
        <w:t>подготовкой технической документации и проведения текущего и капитального ремонта и ввода в эксплуатацию объектов муниципальной собственности.</w:t>
      </w:r>
    </w:p>
    <w:p w:rsidR="001A0FFD" w:rsidRPr="00525654" w:rsidRDefault="001A0FFD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7</w:t>
      </w:r>
      <w:r w:rsidRPr="00525654">
        <w:rPr>
          <w:rFonts w:cs="Times New Roman"/>
          <w:sz w:val="25"/>
          <w:szCs w:val="25"/>
          <w:lang w:val="ru-RU"/>
        </w:rPr>
        <w:t>. Услуги по обеспечению функционирования системы</w:t>
      </w:r>
      <w:r w:rsidR="00AD66AC" w:rsidRPr="00525654">
        <w:rPr>
          <w:rFonts w:cs="Times New Roman"/>
          <w:sz w:val="25"/>
          <w:szCs w:val="25"/>
          <w:lang w:val="ru-RU"/>
        </w:rPr>
        <w:t xml:space="preserve"> видеоконференцсвязи для обеспечения информатизации образовательного процесса и повышения качества образования.</w:t>
      </w:r>
    </w:p>
    <w:p w:rsidR="00AD66AC" w:rsidRPr="00525654" w:rsidRDefault="00AD66A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5</w:t>
      </w:r>
      <w:r w:rsidR="005335CD" w:rsidRPr="00525654">
        <w:rPr>
          <w:rFonts w:cs="Times New Roman"/>
          <w:sz w:val="25"/>
          <w:szCs w:val="25"/>
          <w:lang w:val="ru-RU"/>
        </w:rPr>
        <w:t>8</w:t>
      </w:r>
      <w:r w:rsidRPr="00525654">
        <w:rPr>
          <w:rFonts w:cs="Times New Roman"/>
          <w:sz w:val="25"/>
          <w:szCs w:val="25"/>
          <w:lang w:val="ru-RU"/>
        </w:rPr>
        <w:t>. Услуги на диагностику, техническое обслуживание и ремонт автотранспортных средств.</w:t>
      </w:r>
    </w:p>
    <w:p w:rsidR="00AD66AC" w:rsidRPr="00525654" w:rsidRDefault="00AD66A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6</w:t>
      </w:r>
      <w:r w:rsidR="005335CD" w:rsidRPr="00525654">
        <w:rPr>
          <w:rFonts w:cs="Times New Roman"/>
          <w:sz w:val="25"/>
          <w:szCs w:val="25"/>
          <w:lang w:val="ru-RU"/>
        </w:rPr>
        <w:t>9</w:t>
      </w:r>
      <w:r w:rsidRPr="00525654">
        <w:rPr>
          <w:rFonts w:cs="Times New Roman"/>
          <w:sz w:val="25"/>
          <w:szCs w:val="25"/>
          <w:lang w:val="ru-RU"/>
        </w:rPr>
        <w:t>. Оказание юридических услуг.</w:t>
      </w:r>
    </w:p>
    <w:p w:rsidR="00AD66AC" w:rsidRPr="00525654" w:rsidRDefault="00AD66A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6</w:t>
      </w:r>
      <w:r w:rsidR="005335CD" w:rsidRPr="00525654">
        <w:rPr>
          <w:rFonts w:cs="Times New Roman"/>
          <w:sz w:val="25"/>
          <w:szCs w:val="25"/>
          <w:lang w:val="ru-RU"/>
        </w:rPr>
        <w:t>0</w:t>
      </w:r>
      <w:r w:rsidRPr="00525654">
        <w:rPr>
          <w:rFonts w:cs="Times New Roman"/>
          <w:sz w:val="25"/>
          <w:szCs w:val="25"/>
          <w:lang w:val="ru-RU"/>
        </w:rPr>
        <w:t>. Услуги по обслуживанию официальных сайтов учреждений в сети Интернет.</w:t>
      </w:r>
    </w:p>
    <w:p w:rsidR="00AD66AC" w:rsidRPr="00525654" w:rsidRDefault="00AD66A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6</w:t>
      </w:r>
      <w:r w:rsidR="005335CD" w:rsidRPr="00525654">
        <w:rPr>
          <w:rFonts w:cs="Times New Roman"/>
          <w:sz w:val="25"/>
          <w:szCs w:val="25"/>
          <w:lang w:val="ru-RU"/>
        </w:rPr>
        <w:t>1</w:t>
      </w:r>
      <w:r w:rsidRPr="00525654">
        <w:rPr>
          <w:rFonts w:cs="Times New Roman"/>
          <w:sz w:val="25"/>
          <w:szCs w:val="25"/>
          <w:lang w:val="ru-RU"/>
        </w:rPr>
        <w:t>. Оказание услуг контейнерной фильтрации сети Интернет.</w:t>
      </w:r>
    </w:p>
    <w:p w:rsidR="00AD66AC" w:rsidRPr="00525654" w:rsidRDefault="00AD66AC" w:rsidP="00B16635">
      <w:pPr>
        <w:pStyle w:val="a4"/>
        <w:ind w:left="0" w:firstLine="709"/>
        <w:jc w:val="both"/>
        <w:rPr>
          <w:rFonts w:cs="Times New Roman"/>
          <w:sz w:val="25"/>
          <w:szCs w:val="25"/>
          <w:lang w:val="ru-RU"/>
        </w:rPr>
      </w:pPr>
      <w:r w:rsidRPr="00525654">
        <w:rPr>
          <w:rFonts w:cs="Times New Roman"/>
          <w:sz w:val="25"/>
          <w:szCs w:val="25"/>
          <w:lang w:val="ru-RU"/>
        </w:rPr>
        <w:t>6</w:t>
      </w:r>
      <w:r w:rsidR="005335CD" w:rsidRPr="00525654">
        <w:rPr>
          <w:rFonts w:cs="Times New Roman"/>
          <w:sz w:val="25"/>
          <w:szCs w:val="25"/>
          <w:lang w:val="ru-RU"/>
        </w:rPr>
        <w:t>2</w:t>
      </w:r>
      <w:r w:rsidRPr="00525654">
        <w:rPr>
          <w:rFonts w:cs="Times New Roman"/>
          <w:sz w:val="25"/>
          <w:szCs w:val="25"/>
          <w:lang w:val="ru-RU"/>
        </w:rPr>
        <w:t>. Оказание услуг по выплате и доставке социальных пособий.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525654" w:rsidRPr="00525654" w:rsidRDefault="00AD66AC" w:rsidP="00AD66AC">
      <w:pPr>
        <w:pStyle w:val="a4"/>
        <w:ind w:left="0"/>
        <w:jc w:val="both"/>
        <w:rPr>
          <w:sz w:val="25"/>
          <w:szCs w:val="25"/>
          <w:lang w:val="ru-RU"/>
        </w:rPr>
      </w:pPr>
      <w:r w:rsidRPr="00525654">
        <w:rPr>
          <w:sz w:val="25"/>
          <w:szCs w:val="25"/>
          <w:lang w:val="ru-RU"/>
        </w:rPr>
        <w:t>Пре</w:t>
      </w:r>
      <w:r w:rsidR="005335CD" w:rsidRPr="00525654">
        <w:rPr>
          <w:sz w:val="25"/>
          <w:szCs w:val="25"/>
          <w:lang w:val="ru-RU"/>
        </w:rPr>
        <w:t>д</w:t>
      </w:r>
      <w:r w:rsidRPr="00525654">
        <w:rPr>
          <w:sz w:val="25"/>
          <w:szCs w:val="25"/>
          <w:lang w:val="ru-RU"/>
        </w:rPr>
        <w:t xml:space="preserve">седатель </w:t>
      </w:r>
      <w:r w:rsidR="00447961" w:rsidRPr="00525654">
        <w:rPr>
          <w:sz w:val="25"/>
          <w:szCs w:val="25"/>
          <w:lang w:val="ru-RU"/>
        </w:rPr>
        <w:t>Криничненского</w:t>
      </w:r>
      <w:r w:rsidRPr="00525654">
        <w:rPr>
          <w:sz w:val="25"/>
          <w:szCs w:val="25"/>
          <w:lang w:val="ru-RU"/>
        </w:rPr>
        <w:t xml:space="preserve"> </w:t>
      </w:r>
      <w:proofErr w:type="gramStart"/>
      <w:r w:rsidRPr="00525654">
        <w:rPr>
          <w:sz w:val="25"/>
          <w:szCs w:val="25"/>
          <w:lang w:val="ru-RU"/>
        </w:rPr>
        <w:t>сельского</w:t>
      </w:r>
      <w:proofErr w:type="gramEnd"/>
      <w:r w:rsidRPr="00525654">
        <w:rPr>
          <w:sz w:val="25"/>
          <w:szCs w:val="25"/>
          <w:lang w:val="ru-RU"/>
        </w:rPr>
        <w:t xml:space="preserve"> </w:t>
      </w:r>
    </w:p>
    <w:p w:rsidR="00525654" w:rsidRPr="00525654" w:rsidRDefault="00525654" w:rsidP="00AD66AC">
      <w:pPr>
        <w:pStyle w:val="a4"/>
        <w:ind w:left="0"/>
        <w:jc w:val="both"/>
        <w:rPr>
          <w:sz w:val="25"/>
          <w:szCs w:val="25"/>
          <w:lang w:val="ru-RU"/>
        </w:rPr>
      </w:pPr>
      <w:r w:rsidRPr="00525654">
        <w:rPr>
          <w:sz w:val="25"/>
          <w:szCs w:val="25"/>
          <w:lang w:val="ru-RU"/>
        </w:rPr>
        <w:t>с</w:t>
      </w:r>
      <w:r w:rsidR="00AD66AC" w:rsidRPr="00525654">
        <w:rPr>
          <w:sz w:val="25"/>
          <w:szCs w:val="25"/>
          <w:lang w:val="ru-RU"/>
        </w:rPr>
        <w:t>овета</w:t>
      </w:r>
      <w:r w:rsidRPr="00525654">
        <w:rPr>
          <w:sz w:val="25"/>
          <w:szCs w:val="25"/>
          <w:lang w:val="ru-RU"/>
        </w:rPr>
        <w:t xml:space="preserve"> - </w:t>
      </w:r>
      <w:r w:rsidR="005335CD" w:rsidRPr="00525654">
        <w:rPr>
          <w:sz w:val="25"/>
          <w:szCs w:val="25"/>
          <w:lang w:val="ru-RU"/>
        </w:rPr>
        <w:t>г</w:t>
      </w:r>
      <w:r w:rsidR="00AD66AC" w:rsidRPr="00525654">
        <w:rPr>
          <w:sz w:val="25"/>
          <w:szCs w:val="25"/>
          <w:lang w:val="ru-RU"/>
        </w:rPr>
        <w:t xml:space="preserve">лава администрации </w:t>
      </w:r>
    </w:p>
    <w:p w:rsidR="00AD66AC" w:rsidRPr="00525654" w:rsidRDefault="00447961" w:rsidP="00AD66AC">
      <w:pPr>
        <w:pStyle w:val="a4"/>
        <w:ind w:left="0"/>
        <w:jc w:val="both"/>
        <w:rPr>
          <w:sz w:val="25"/>
          <w:szCs w:val="25"/>
          <w:lang w:val="ru-RU"/>
        </w:rPr>
      </w:pPr>
      <w:r w:rsidRPr="00525654">
        <w:rPr>
          <w:sz w:val="25"/>
          <w:szCs w:val="25"/>
          <w:lang w:val="ru-RU"/>
        </w:rPr>
        <w:t>Криничненского</w:t>
      </w:r>
      <w:r w:rsidR="00525654" w:rsidRPr="00525654">
        <w:rPr>
          <w:sz w:val="25"/>
          <w:szCs w:val="25"/>
          <w:lang w:val="ru-RU"/>
        </w:rPr>
        <w:t xml:space="preserve"> </w:t>
      </w:r>
      <w:r w:rsidR="00AD66AC" w:rsidRPr="00525654">
        <w:rPr>
          <w:sz w:val="25"/>
          <w:szCs w:val="25"/>
          <w:lang w:val="ru-RU"/>
        </w:rPr>
        <w:t>сельского поселения</w:t>
      </w:r>
      <w:r w:rsidR="00AD66AC" w:rsidRPr="00525654">
        <w:rPr>
          <w:sz w:val="25"/>
          <w:szCs w:val="25"/>
          <w:lang w:val="ru-RU"/>
        </w:rPr>
        <w:tab/>
      </w:r>
      <w:r w:rsidR="00AD66AC" w:rsidRPr="00525654">
        <w:rPr>
          <w:sz w:val="25"/>
          <w:szCs w:val="25"/>
          <w:lang w:val="ru-RU"/>
        </w:rPr>
        <w:tab/>
      </w:r>
      <w:r w:rsidR="00AD66AC" w:rsidRPr="00525654">
        <w:rPr>
          <w:sz w:val="25"/>
          <w:szCs w:val="25"/>
          <w:lang w:val="ru-RU"/>
        </w:rPr>
        <w:tab/>
      </w:r>
      <w:r w:rsidR="00AD66AC" w:rsidRPr="00525654">
        <w:rPr>
          <w:sz w:val="25"/>
          <w:szCs w:val="25"/>
          <w:lang w:val="ru-RU"/>
        </w:rPr>
        <w:tab/>
      </w:r>
      <w:r w:rsidR="00AD66AC" w:rsidRPr="00525654">
        <w:rPr>
          <w:sz w:val="25"/>
          <w:szCs w:val="25"/>
          <w:lang w:val="ru-RU"/>
        </w:rPr>
        <w:tab/>
      </w:r>
      <w:r w:rsidR="00B24537">
        <w:rPr>
          <w:sz w:val="25"/>
          <w:szCs w:val="25"/>
          <w:lang w:val="ru-RU"/>
        </w:rPr>
        <w:t xml:space="preserve">                     </w:t>
      </w:r>
      <w:r w:rsidR="005335CD" w:rsidRPr="00525654">
        <w:rPr>
          <w:sz w:val="25"/>
          <w:szCs w:val="25"/>
          <w:lang w:val="ru-RU"/>
        </w:rPr>
        <w:t xml:space="preserve"> Л.Г.</w:t>
      </w:r>
      <w:r w:rsidR="00B24537">
        <w:rPr>
          <w:sz w:val="25"/>
          <w:szCs w:val="25"/>
          <w:lang w:val="ru-RU"/>
        </w:rPr>
        <w:t xml:space="preserve"> </w:t>
      </w:r>
      <w:r w:rsidR="005335CD" w:rsidRPr="00525654">
        <w:rPr>
          <w:sz w:val="25"/>
          <w:szCs w:val="25"/>
          <w:lang w:val="ru-RU"/>
        </w:rPr>
        <w:t>Осипчук</w:t>
      </w:r>
    </w:p>
    <w:p w:rsidR="00AD66AC" w:rsidRDefault="00AD66AC" w:rsidP="00B16635">
      <w:pPr>
        <w:pStyle w:val="a4"/>
        <w:ind w:left="0" w:firstLine="709"/>
        <w:jc w:val="both"/>
        <w:rPr>
          <w:lang w:val="ru-RU"/>
        </w:rPr>
      </w:pPr>
    </w:p>
    <w:p w:rsidR="00AD66AC" w:rsidRPr="00FE7AA0" w:rsidRDefault="00AD66AC" w:rsidP="00B16635">
      <w:pPr>
        <w:pStyle w:val="a4"/>
        <w:ind w:left="0" w:firstLine="709"/>
        <w:jc w:val="both"/>
        <w:rPr>
          <w:lang w:val="ru-RU"/>
        </w:rPr>
      </w:pPr>
    </w:p>
    <w:sectPr w:rsidR="00AD66AC" w:rsidRPr="00FE7AA0" w:rsidSect="00233BB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C258B5"/>
    <w:multiLevelType w:val="multilevel"/>
    <w:tmpl w:val="D57EE24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B293787"/>
    <w:multiLevelType w:val="multilevel"/>
    <w:tmpl w:val="039E1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FBB4AF2"/>
    <w:multiLevelType w:val="hybridMultilevel"/>
    <w:tmpl w:val="3092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01F7D"/>
    <w:multiLevelType w:val="multilevel"/>
    <w:tmpl w:val="462A4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B3B7349"/>
    <w:multiLevelType w:val="multilevel"/>
    <w:tmpl w:val="34120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B7D788D"/>
    <w:multiLevelType w:val="hybridMultilevel"/>
    <w:tmpl w:val="F546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B0EBE"/>
    <w:multiLevelType w:val="hybridMultilevel"/>
    <w:tmpl w:val="EE4EB6B4"/>
    <w:lvl w:ilvl="0" w:tplc="6D54881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4AA7761"/>
    <w:multiLevelType w:val="multilevel"/>
    <w:tmpl w:val="44B68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CE543AB"/>
    <w:multiLevelType w:val="multilevel"/>
    <w:tmpl w:val="8FB20B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E96C8A"/>
    <w:multiLevelType w:val="multilevel"/>
    <w:tmpl w:val="558C2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DE"/>
    <w:rsid w:val="000734F2"/>
    <w:rsid w:val="00091B54"/>
    <w:rsid w:val="00124157"/>
    <w:rsid w:val="001433EC"/>
    <w:rsid w:val="00146B91"/>
    <w:rsid w:val="00156F0A"/>
    <w:rsid w:val="00172E7F"/>
    <w:rsid w:val="001A0FFD"/>
    <w:rsid w:val="001B39F0"/>
    <w:rsid w:val="001C4D93"/>
    <w:rsid w:val="001D3875"/>
    <w:rsid w:val="00233BBA"/>
    <w:rsid w:val="002B2247"/>
    <w:rsid w:val="002B670B"/>
    <w:rsid w:val="002D433B"/>
    <w:rsid w:val="00322D4F"/>
    <w:rsid w:val="0032765B"/>
    <w:rsid w:val="00346EBA"/>
    <w:rsid w:val="00376A4D"/>
    <w:rsid w:val="00387D0E"/>
    <w:rsid w:val="00393D40"/>
    <w:rsid w:val="00395AA7"/>
    <w:rsid w:val="003A1765"/>
    <w:rsid w:val="003E217F"/>
    <w:rsid w:val="003F1B8B"/>
    <w:rsid w:val="003F4676"/>
    <w:rsid w:val="00405682"/>
    <w:rsid w:val="00447961"/>
    <w:rsid w:val="00451536"/>
    <w:rsid w:val="00491CDF"/>
    <w:rsid w:val="004B1EDD"/>
    <w:rsid w:val="004E1920"/>
    <w:rsid w:val="004F16D6"/>
    <w:rsid w:val="00525654"/>
    <w:rsid w:val="005335CD"/>
    <w:rsid w:val="005D47FE"/>
    <w:rsid w:val="00610511"/>
    <w:rsid w:val="006A58A0"/>
    <w:rsid w:val="006F2A48"/>
    <w:rsid w:val="007300FD"/>
    <w:rsid w:val="007455E7"/>
    <w:rsid w:val="00755C66"/>
    <w:rsid w:val="007837A0"/>
    <w:rsid w:val="00785C43"/>
    <w:rsid w:val="007F09DE"/>
    <w:rsid w:val="0081091B"/>
    <w:rsid w:val="00863A55"/>
    <w:rsid w:val="00881804"/>
    <w:rsid w:val="008934A3"/>
    <w:rsid w:val="00923330"/>
    <w:rsid w:val="009448E8"/>
    <w:rsid w:val="00A365B4"/>
    <w:rsid w:val="00A936E3"/>
    <w:rsid w:val="00AB24C2"/>
    <w:rsid w:val="00AC29E0"/>
    <w:rsid w:val="00AC3F15"/>
    <w:rsid w:val="00AD4AF7"/>
    <w:rsid w:val="00AD66AC"/>
    <w:rsid w:val="00AE4308"/>
    <w:rsid w:val="00AE5C61"/>
    <w:rsid w:val="00B16375"/>
    <w:rsid w:val="00B16635"/>
    <w:rsid w:val="00B24537"/>
    <w:rsid w:val="00B36F0E"/>
    <w:rsid w:val="00B82025"/>
    <w:rsid w:val="00BF71EE"/>
    <w:rsid w:val="00C1651C"/>
    <w:rsid w:val="00C20461"/>
    <w:rsid w:val="00C53245"/>
    <w:rsid w:val="00C624A0"/>
    <w:rsid w:val="00C85054"/>
    <w:rsid w:val="00CC2AE6"/>
    <w:rsid w:val="00CF3454"/>
    <w:rsid w:val="00D24BEC"/>
    <w:rsid w:val="00D31075"/>
    <w:rsid w:val="00D34869"/>
    <w:rsid w:val="00D84FFC"/>
    <w:rsid w:val="00DA0320"/>
    <w:rsid w:val="00DA5966"/>
    <w:rsid w:val="00DA69A0"/>
    <w:rsid w:val="00DD0505"/>
    <w:rsid w:val="00E06316"/>
    <w:rsid w:val="00E95A72"/>
    <w:rsid w:val="00F1294F"/>
    <w:rsid w:val="00F4756C"/>
    <w:rsid w:val="00FC1FE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Standard"/>
    <w:next w:val="Standard"/>
    <w:link w:val="40"/>
    <w:rsid w:val="003A1765"/>
    <w:pPr>
      <w:keepNext/>
      <w:widowControl/>
      <w:jc w:val="center"/>
      <w:outlineLvl w:val="3"/>
    </w:pPr>
    <w:rPr>
      <w:rFonts w:ascii="Courier New" w:eastAsia="Courier New" w:hAnsi="Courier Ne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765"/>
    <w:rPr>
      <w:rFonts w:ascii="Courier New" w:eastAsia="Courier New" w:hAnsi="Courier New" w:cs="Times New Roman"/>
      <w:b/>
      <w:kern w:val="3"/>
      <w:sz w:val="24"/>
      <w:szCs w:val="24"/>
      <w:lang w:val="en-US" w:bidi="en-US"/>
    </w:rPr>
  </w:style>
  <w:style w:type="paragraph" w:customStyle="1" w:styleId="Standard">
    <w:name w:val="Standard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A1765"/>
    <w:pPr>
      <w:suppressAutoHyphens w:val="0"/>
      <w:spacing w:before="280" w:after="280"/>
    </w:pPr>
  </w:style>
  <w:style w:type="numbering" w:customStyle="1" w:styleId="WW8Num1">
    <w:name w:val="WW8Num1"/>
    <w:basedOn w:val="a2"/>
    <w:rsid w:val="003A1765"/>
    <w:pPr>
      <w:numPr>
        <w:numId w:val="1"/>
      </w:numPr>
    </w:pPr>
  </w:style>
  <w:style w:type="paragraph" w:customStyle="1" w:styleId="Textbody">
    <w:name w:val="Text body"/>
    <w:basedOn w:val="Standard"/>
    <w:rsid w:val="004F16D6"/>
    <w:pPr>
      <w:spacing w:after="120"/>
    </w:pPr>
  </w:style>
  <w:style w:type="paragraph" w:styleId="a4">
    <w:name w:val="List Paragraph"/>
    <w:basedOn w:val="a"/>
    <w:uiPriority w:val="34"/>
    <w:qFormat/>
    <w:rsid w:val="00B82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65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paragraph" w:styleId="a5">
    <w:name w:val="header"/>
    <w:basedOn w:val="a"/>
    <w:link w:val="a6"/>
    <w:rsid w:val="0044796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447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1"/>
    <w:qFormat/>
    <w:rsid w:val="00D34869"/>
    <w:pPr>
      <w:suppressAutoHyphens w:val="0"/>
      <w:autoSpaceDE w:val="0"/>
      <w:ind w:left="113" w:firstLine="566"/>
      <w:jc w:val="both"/>
      <w:textAlignment w:val="auto"/>
    </w:pPr>
    <w:rPr>
      <w:rFonts w:eastAsia="Times New Roman" w:cs="Times New Roman"/>
      <w:kern w:val="0"/>
      <w:lang w:val="ru-RU" w:bidi="ar-SA"/>
    </w:rPr>
  </w:style>
  <w:style w:type="character" w:customStyle="1" w:styleId="a8">
    <w:name w:val="Основной текст Знак"/>
    <w:basedOn w:val="a0"/>
    <w:link w:val="a7"/>
    <w:uiPriority w:val="1"/>
    <w:rsid w:val="00D348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5C6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6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6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Standard"/>
    <w:next w:val="Standard"/>
    <w:link w:val="40"/>
    <w:rsid w:val="003A1765"/>
    <w:pPr>
      <w:keepNext/>
      <w:widowControl/>
      <w:jc w:val="center"/>
      <w:outlineLvl w:val="3"/>
    </w:pPr>
    <w:rPr>
      <w:rFonts w:ascii="Courier New" w:eastAsia="Courier New" w:hAnsi="Courier New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1765"/>
    <w:rPr>
      <w:rFonts w:ascii="Courier New" w:eastAsia="Courier New" w:hAnsi="Courier New" w:cs="Times New Roman"/>
      <w:b/>
      <w:kern w:val="3"/>
      <w:sz w:val="24"/>
      <w:szCs w:val="24"/>
      <w:lang w:val="en-US" w:bidi="en-US"/>
    </w:rPr>
  </w:style>
  <w:style w:type="paragraph" w:customStyle="1" w:styleId="Standard">
    <w:name w:val="Standard"/>
    <w:rsid w:val="003A17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A1765"/>
    <w:pPr>
      <w:suppressAutoHyphens w:val="0"/>
      <w:spacing w:before="280" w:after="280"/>
    </w:pPr>
  </w:style>
  <w:style w:type="numbering" w:customStyle="1" w:styleId="WW8Num1">
    <w:name w:val="WW8Num1"/>
    <w:basedOn w:val="a2"/>
    <w:rsid w:val="003A1765"/>
    <w:pPr>
      <w:numPr>
        <w:numId w:val="1"/>
      </w:numPr>
    </w:pPr>
  </w:style>
  <w:style w:type="paragraph" w:customStyle="1" w:styleId="Textbody">
    <w:name w:val="Text body"/>
    <w:basedOn w:val="Standard"/>
    <w:rsid w:val="004F16D6"/>
    <w:pPr>
      <w:spacing w:after="120"/>
    </w:pPr>
  </w:style>
  <w:style w:type="paragraph" w:styleId="a4">
    <w:name w:val="List Paragraph"/>
    <w:basedOn w:val="a"/>
    <w:uiPriority w:val="34"/>
    <w:qFormat/>
    <w:rsid w:val="00B82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765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val="en-US" w:bidi="en-US"/>
    </w:rPr>
  </w:style>
  <w:style w:type="paragraph" w:styleId="a5">
    <w:name w:val="header"/>
    <w:basedOn w:val="a"/>
    <w:link w:val="a6"/>
    <w:rsid w:val="00447961"/>
    <w:pPr>
      <w:widowControl/>
      <w:tabs>
        <w:tab w:val="center" w:pos="4677"/>
        <w:tab w:val="right" w:pos="9355"/>
      </w:tabs>
      <w:autoSpaceDN/>
      <w:textAlignment w:val="auto"/>
    </w:pPr>
    <w:rPr>
      <w:rFonts w:eastAsia="Times New Roman" w:cs="Times New Roman"/>
      <w:kern w:val="0"/>
      <w:sz w:val="20"/>
      <w:szCs w:val="20"/>
      <w:lang w:val="ru-RU" w:eastAsia="ar-SA" w:bidi="ar-SA"/>
    </w:rPr>
  </w:style>
  <w:style w:type="character" w:customStyle="1" w:styleId="a6">
    <w:name w:val="Верхний колонтитул Знак"/>
    <w:basedOn w:val="a0"/>
    <w:link w:val="a5"/>
    <w:rsid w:val="004479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iPriority w:val="1"/>
    <w:qFormat/>
    <w:rsid w:val="00D34869"/>
    <w:pPr>
      <w:suppressAutoHyphens w:val="0"/>
      <w:autoSpaceDE w:val="0"/>
      <w:ind w:left="113" w:firstLine="566"/>
      <w:jc w:val="both"/>
      <w:textAlignment w:val="auto"/>
    </w:pPr>
    <w:rPr>
      <w:rFonts w:eastAsia="Times New Roman" w:cs="Times New Roman"/>
      <w:kern w:val="0"/>
      <w:lang w:val="ru-RU" w:bidi="ar-SA"/>
    </w:rPr>
  </w:style>
  <w:style w:type="character" w:customStyle="1" w:styleId="a8">
    <w:name w:val="Основной текст Знак"/>
    <w:basedOn w:val="a0"/>
    <w:link w:val="a7"/>
    <w:uiPriority w:val="1"/>
    <w:rsid w:val="00D3486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E5C61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C6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7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0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25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4238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30</cp:revision>
  <cp:lastPrinted>2020-06-05T13:00:00Z</cp:lastPrinted>
  <dcterms:created xsi:type="dcterms:W3CDTF">2020-06-05T10:28:00Z</dcterms:created>
  <dcterms:modified xsi:type="dcterms:W3CDTF">2020-06-09T05:48:00Z</dcterms:modified>
</cp:coreProperties>
</file>